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6F3D5" w14:textId="186CAD2A" w:rsidR="008F5812" w:rsidRDefault="008F5812" w:rsidP="008F5812"/>
    <w:p w14:paraId="0995D79F" w14:textId="77777777" w:rsidR="008F5812" w:rsidRDefault="008F5812" w:rsidP="008F5812"/>
    <w:p w14:paraId="0F151B22" w14:textId="77777777" w:rsidR="008F5812" w:rsidRPr="0015245D" w:rsidRDefault="008F5812" w:rsidP="008F5812"/>
    <w:p w14:paraId="37BE9848" w14:textId="77777777" w:rsidR="008F5812" w:rsidRPr="0015245D" w:rsidRDefault="008F5812" w:rsidP="008F5812"/>
    <w:p w14:paraId="25E4CD16" w14:textId="77777777" w:rsidR="008F5812" w:rsidRDefault="008F5812" w:rsidP="008F5812"/>
    <w:p w14:paraId="559C910B" w14:textId="77777777" w:rsidR="008F5812" w:rsidRPr="0015245D" w:rsidRDefault="008F5812" w:rsidP="008F5812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72753AD8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165F673C" w14:textId="77777777" w:rsidR="008F5812" w:rsidRPr="00CB27BC" w:rsidRDefault="008F5812" w:rsidP="008F5812">
      <w:pPr>
        <w:keepNext/>
        <w:spacing w:after="240" w:line="420" w:lineRule="exact"/>
        <w:jc w:val="center"/>
        <w:rPr>
          <w:b/>
          <w:bCs/>
          <w:color w:val="003399"/>
          <w:sz w:val="32"/>
          <w:szCs w:val="32"/>
        </w:rPr>
      </w:pPr>
      <w:r w:rsidRPr="00CB27BC">
        <w:rPr>
          <w:b/>
          <w:bCs/>
          <w:color w:val="003399"/>
          <w:sz w:val="32"/>
          <w:szCs w:val="32"/>
        </w:rPr>
        <w:t>Piano Nazionale di Ripresa e Resilienza</w:t>
      </w:r>
      <w:r>
        <w:rPr>
          <w:b/>
          <w:bCs/>
          <w:color w:val="003399"/>
          <w:sz w:val="32"/>
          <w:szCs w:val="32"/>
        </w:rPr>
        <w:t xml:space="preserve"> (PNRR)</w:t>
      </w:r>
    </w:p>
    <w:p w14:paraId="65081886" w14:textId="77777777" w:rsidR="008F5812" w:rsidRPr="00CB27BC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02A1C192" w14:textId="4156E8D2" w:rsidR="00A80CEC" w:rsidRDefault="008F5812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44FE2A79">
        <w:rPr>
          <w:color w:val="003399"/>
          <w:sz w:val="28"/>
          <w:szCs w:val="28"/>
        </w:rPr>
        <w:t>Check List</w:t>
      </w:r>
      <w:r w:rsidR="00CA1085">
        <w:rPr>
          <w:color w:val="003399"/>
          <w:sz w:val="28"/>
          <w:szCs w:val="28"/>
        </w:rPr>
        <w:t xml:space="preserve"> </w:t>
      </w:r>
      <w:r w:rsidR="00E402C6">
        <w:rPr>
          <w:color w:val="003399"/>
          <w:sz w:val="28"/>
          <w:szCs w:val="28"/>
        </w:rPr>
        <w:t>auto</w:t>
      </w:r>
      <w:r w:rsidR="00F934D1">
        <w:rPr>
          <w:color w:val="003399"/>
          <w:sz w:val="28"/>
          <w:szCs w:val="28"/>
        </w:rPr>
        <w:t>controllo</w:t>
      </w:r>
      <w:r w:rsidR="00C24FB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 xml:space="preserve">procedura </w:t>
      </w:r>
      <w:r w:rsidR="00C24FB1">
        <w:rPr>
          <w:color w:val="003399"/>
          <w:sz w:val="28"/>
          <w:szCs w:val="28"/>
        </w:rPr>
        <w:t xml:space="preserve">affidamento diretto </w:t>
      </w:r>
      <w:r w:rsidR="00111415">
        <w:rPr>
          <w:color w:val="003399"/>
          <w:sz w:val="28"/>
          <w:szCs w:val="28"/>
        </w:rPr>
        <w:t>mediante</w:t>
      </w:r>
      <w:r w:rsidR="00F934D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>CONVENZIONE</w:t>
      </w:r>
    </w:p>
    <w:p w14:paraId="6CBBB149" w14:textId="1746275B" w:rsidR="00564506" w:rsidRPr="00564506" w:rsidRDefault="00564506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00564506">
        <w:rPr>
          <w:color w:val="003399"/>
          <w:sz w:val="28"/>
          <w:szCs w:val="28"/>
        </w:rPr>
        <w:t>Procedure di assunzione per i tribunali civili, penali e amministrativi</w:t>
      </w:r>
    </w:p>
    <w:p w14:paraId="1636CED6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4FA99466" w14:textId="77777777" w:rsidR="008F5812" w:rsidRPr="0015245D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37AEF0C9" w14:textId="770F4C33" w:rsidR="008F5812" w:rsidRDefault="008F5812" w:rsidP="008F5812">
      <w:r>
        <w:br w:type="page"/>
      </w:r>
    </w:p>
    <w:p w14:paraId="4C4CC0A8" w14:textId="77777777" w:rsidR="008F5812" w:rsidRDefault="008F5812" w:rsidP="008F581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2"/>
        <w:gridCol w:w="10515"/>
      </w:tblGrid>
      <w:tr w:rsidR="008F5812" w:rsidRPr="004F12D9" w14:paraId="48C8813E" w14:textId="77777777" w:rsidTr="00C55B79">
        <w:trPr>
          <w:trHeight w:val="97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FCB" w14:textId="77777777" w:rsidR="008F5812" w:rsidRPr="00D227EA" w:rsidRDefault="008F5812" w:rsidP="00004436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b/>
                <w:bCs/>
                <w:color w:val="003399"/>
              </w:rPr>
              <w:t>Anagrafica Progetto</w:t>
            </w:r>
            <w:r>
              <w:rPr>
                <w:b/>
                <w:bCs/>
                <w:color w:val="003399"/>
              </w:rPr>
              <w:t>/Intervento</w:t>
            </w:r>
          </w:p>
        </w:tc>
      </w:tr>
      <w:tr w:rsidR="008F5812" w:rsidRPr="004F12D9" w14:paraId="453862A9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300D6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3FF5D" w14:textId="426354A5" w:rsidR="008F5812" w:rsidRPr="00A274E2" w:rsidRDefault="008F5812" w:rsidP="00004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2C204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.C</w:t>
            </w:r>
            <w:r w:rsidR="002C2046">
              <w:rPr>
                <w:sz w:val="20"/>
                <w:szCs w:val="20"/>
              </w:rPr>
              <w:t>1</w:t>
            </w:r>
          </w:p>
        </w:tc>
      </w:tr>
      <w:tr w:rsidR="002C2046" w:rsidRPr="004F12D9" w14:paraId="165EAFC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DB900" w14:textId="77777777" w:rsidR="002C2046" w:rsidRPr="00A274E2" w:rsidRDefault="002C2046" w:rsidP="002C204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EF30B" w14:textId="12E3D672" w:rsidR="002C2046" w:rsidRPr="00A274E2" w:rsidRDefault="002C2046" w:rsidP="002C2046">
            <w:pPr>
              <w:rPr>
                <w:sz w:val="20"/>
                <w:szCs w:val="20"/>
              </w:rPr>
            </w:pPr>
            <w:r w:rsidRPr="00D52859">
              <w:rPr>
                <w:sz w:val="20"/>
                <w:szCs w:val="20"/>
              </w:rPr>
              <w:t>Investimento 1.8 - Procedure di assunzione per i tribunali civili, penali e amministrativi</w:t>
            </w:r>
          </w:p>
        </w:tc>
      </w:tr>
      <w:tr w:rsidR="006D0291" w:rsidRPr="004F12D9" w14:paraId="1CD9239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19FC2" w14:textId="06539516" w:rsidR="006D0291" w:rsidRPr="00A274E2" w:rsidRDefault="006D0291" w:rsidP="006D0291">
            <w:pPr>
              <w:rPr>
                <w:b/>
                <w:sz w:val="20"/>
                <w:szCs w:val="20"/>
              </w:rPr>
            </w:pPr>
            <w:r w:rsidRPr="00A959A8">
              <w:rPr>
                <w:rFonts w:eastAsia="Calibri"/>
                <w:b/>
                <w:sz w:val="20"/>
                <w:szCs w:val="20"/>
                <w:lang w:eastAsia="en-US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5D4F4" w14:textId="77777777" w:rsidR="006D0291" w:rsidRPr="00D439C3" w:rsidRDefault="006D0291" w:rsidP="006D0291">
            <w:pPr>
              <w:spacing w:after="6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□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 xml:space="preserve">Unità di Missione per l’attuazione del PNRR      </w:t>
            </w:r>
          </w:p>
          <w:p w14:paraId="0D8AB1F1" w14:textId="0E47668A" w:rsidR="006D0291" w:rsidRPr="00824149" w:rsidRDefault="006D0291" w:rsidP="006D0291">
            <w:pPr>
              <w:spacing w:after="60"/>
              <w:rPr>
                <w:sz w:val="20"/>
                <w:szCs w:val="20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■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>Dipartimento per l’Organizzazione Giudiziaria / Direzione Generale del Personale e della Formazione</w:t>
            </w:r>
          </w:p>
        </w:tc>
      </w:tr>
      <w:tr w:rsidR="008F5812" w:rsidRPr="004F12D9" w14:paraId="0DB478BF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67AA5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BE748" w14:textId="4D21D9B5" w:rsidR="008F5812" w:rsidRPr="00824149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:rsidRPr="004F12D9" w14:paraId="270F325C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8E4B7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CUP</w:t>
            </w:r>
            <w:r>
              <w:rPr>
                <w:b/>
                <w:sz w:val="20"/>
                <w:szCs w:val="20"/>
              </w:rPr>
              <w:t xml:space="preserve"> (se già assegnato)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B3C90" w14:textId="26A9E3CD" w:rsidR="008F5812" w:rsidRPr="00A274E2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14:paraId="6A0C4146" w14:textId="77777777" w:rsidTr="00324C0E">
        <w:trPr>
          <w:trHeight w:val="5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BC94B" w14:textId="77777777" w:rsidR="008F5812" w:rsidRDefault="008F5812" w:rsidP="00004436">
            <w:pPr>
              <w:rPr>
                <w:b/>
                <w:bCs/>
                <w:sz w:val="20"/>
                <w:szCs w:val="20"/>
              </w:rPr>
            </w:pPr>
            <w:r w:rsidRPr="14221C81">
              <w:rPr>
                <w:b/>
                <w:bCs/>
                <w:sz w:val="20"/>
                <w:szCs w:val="20"/>
              </w:rPr>
              <w:t xml:space="preserve">Descrizione Progetto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5FBDE" w14:textId="52D3CD53" w:rsidR="008F5812" w:rsidRDefault="008F5812" w:rsidP="00F36EFD">
            <w:pPr>
              <w:rPr>
                <w:sz w:val="20"/>
                <w:szCs w:val="20"/>
              </w:rPr>
            </w:pPr>
          </w:p>
        </w:tc>
      </w:tr>
      <w:tr w:rsidR="008F5812" w:rsidRPr="004F12D9" w14:paraId="2564562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0FB29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040D7" w14:textId="5D434ED9" w:rsidR="008F5812" w:rsidRPr="00A274E2" w:rsidRDefault="002C2046" w:rsidP="00004436">
            <w:pPr>
              <w:spacing w:after="60"/>
              <w:rPr>
                <w:sz w:val="20"/>
                <w:szCs w:val="20"/>
              </w:rPr>
            </w:pPr>
            <w:r w:rsidRPr="00A274E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="008F5812" w:rsidRPr="00A274E2">
              <w:rPr>
                <w:sz w:val="20"/>
                <w:szCs w:val="20"/>
              </w:rPr>
              <w:t xml:space="preserve">A regia    </w:t>
            </w:r>
            <w:r>
              <w:rPr>
                <w:sz w:val="20"/>
                <w:szCs w:val="20"/>
              </w:rPr>
              <w:t>■</w:t>
            </w:r>
            <w:r w:rsidR="008F5812" w:rsidRPr="00A274E2">
              <w:rPr>
                <w:sz w:val="20"/>
                <w:szCs w:val="20"/>
              </w:rPr>
              <w:t xml:space="preserve"> A titolarità</w:t>
            </w:r>
          </w:p>
        </w:tc>
      </w:tr>
      <w:tr w:rsidR="00F82083" w:rsidRPr="004F12D9" w14:paraId="50AE872A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BE63D" w14:textId="4FE1F8C9" w:rsidR="00F82083" w:rsidRPr="00A274E2" w:rsidRDefault="00D919B9" w:rsidP="000044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Costo totale progetto</w:t>
            </w:r>
            <w:r w:rsidR="00B96032">
              <w:rPr>
                <w:b/>
                <w:sz w:val="20"/>
                <w:szCs w:val="20"/>
              </w:rPr>
              <w:t xml:space="preserve"> (CUP)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C5826" w14:textId="44CF713D" w:rsidR="00F82083" w:rsidRPr="00B95519" w:rsidRDefault="00F82083" w:rsidP="002C2046">
            <w:pPr>
              <w:rPr>
                <w:sz w:val="20"/>
                <w:szCs w:val="20"/>
              </w:rPr>
            </w:pPr>
          </w:p>
        </w:tc>
      </w:tr>
      <w:tr w:rsidR="00D919B9" w:rsidRPr="004F12D9" w14:paraId="272C7CC5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EC92A" w14:textId="2F23572B" w:rsidR="00D919B9" w:rsidRPr="00A274E2" w:rsidRDefault="00D919B9" w:rsidP="00D919B9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Importo stanziato</w:t>
            </w:r>
            <w:r>
              <w:rPr>
                <w:b/>
                <w:sz w:val="20"/>
                <w:szCs w:val="20"/>
              </w:rPr>
              <w:t xml:space="preserve">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836D7" w14:textId="6537F7AA" w:rsidR="00D919B9" w:rsidRPr="00B95519" w:rsidRDefault="00D919B9" w:rsidP="00D919B9">
            <w:pPr>
              <w:rPr>
                <w:sz w:val="20"/>
                <w:szCs w:val="20"/>
              </w:rPr>
            </w:pPr>
          </w:p>
        </w:tc>
      </w:tr>
      <w:tr w:rsidR="00D67ECB" w:rsidRPr="004F12D9" w14:paraId="26F1E520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EB4E6" w14:textId="246D2BA5" w:rsidR="00D67ECB" w:rsidRDefault="00D67ECB" w:rsidP="00D67ECB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ED158" w14:textId="2F25320A" w:rsidR="00D67ECB" w:rsidRDefault="00D67ECB" w:rsidP="00D67ECB">
            <w:pPr>
              <w:rPr>
                <w:sz w:val="20"/>
                <w:szCs w:val="20"/>
              </w:rPr>
            </w:pPr>
          </w:p>
        </w:tc>
      </w:tr>
      <w:tr w:rsidR="00D67ECB" w:rsidRPr="004F12D9" w14:paraId="2B7103D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D1571" w14:textId="77777777" w:rsidR="00D67ECB" w:rsidRPr="00A274E2" w:rsidRDefault="00D67ECB" w:rsidP="00D67ECB">
            <w:pPr>
              <w:ind w:right="-56"/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9B6A7" w14:textId="43527366" w:rsidR="00D67ECB" w:rsidRPr="00F23803" w:rsidRDefault="00D67ECB" w:rsidP="00D67ECB">
            <w:pPr>
              <w:pStyle w:val="Paragrafoelenco"/>
              <w:numPr>
                <w:ilvl w:val="0"/>
                <w:numId w:val="34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ACA9B8" w14:textId="3E8AC25D" w:rsidR="008F5812" w:rsidRDefault="008F5812" w:rsidP="008F5812">
      <w:pPr>
        <w:tabs>
          <w:tab w:val="left" w:pos="5595"/>
        </w:tabs>
      </w:pPr>
    </w:p>
    <w:tbl>
      <w:tblPr>
        <w:tblpPr w:leftFromText="141" w:rightFromText="141" w:bottomFromText="160" w:vertAnchor="text" w:horzAnchor="margin" w:tblpX="-2" w:tblpY="112"/>
        <w:tblW w:w="49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1"/>
        <w:gridCol w:w="10478"/>
      </w:tblGrid>
      <w:tr w:rsidR="005F4598" w14:paraId="526F1184" w14:textId="77777777" w:rsidTr="00E44F0C">
        <w:trPr>
          <w:trHeight w:val="9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F93B" w14:textId="77E095B6" w:rsidR="005F4598" w:rsidRDefault="00F33E6E" w:rsidP="006D7B02">
            <w:pPr>
              <w:keepNext/>
              <w:spacing w:after="240" w:line="420" w:lineRule="exact"/>
              <w:jc w:val="center"/>
              <w:rPr>
                <w:rFonts w:ascii="Times Roman" w:eastAsia="Calibri" w:hAnsi="Times Roman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3399"/>
                <w:sz w:val="22"/>
                <w:szCs w:val="22"/>
                <w:lang w:eastAsia="en-US"/>
              </w:rPr>
              <w:lastRenderedPageBreak/>
              <w:t>Anagrafica convenzione Soggetto attuatore - Soggetto realizzatore</w:t>
            </w:r>
          </w:p>
        </w:tc>
      </w:tr>
      <w:tr w:rsidR="00363F93" w14:paraId="04B0BA60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2FAEA2" w14:textId="1F8FC510" w:rsidR="00363F93" w:rsidRDefault="00363F93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B66BA" w14:textId="48BD4DDA" w:rsidR="00363F93" w:rsidRDefault="00363F93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F4598" w14:paraId="1317A55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EAAF53" w14:textId="5A3D9AE0" w:rsidR="005F4598" w:rsidRDefault="005F4598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Estremi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54AA56" w14:textId="21607C77" w:rsidR="005F4598" w:rsidRDefault="005F4598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7D157036" w14:textId="77777777" w:rsidTr="00E44F0C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C77C5" w14:textId="6AD33A7D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B8D39" w14:textId="0D9393A9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608E369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2FF838" w14:textId="6DE7F09C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Soggetto</w:t>
            </w:r>
            <w:r>
              <w:t xml:space="preserve"> </w:t>
            </w:r>
            <w:r w:rsidRPr="00E24524">
              <w:rPr>
                <w:rFonts w:eastAsia="Calibri"/>
                <w:b/>
                <w:sz w:val="20"/>
                <w:szCs w:val="20"/>
                <w:lang w:eastAsia="en-US"/>
              </w:rPr>
              <w:t>realizzatore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2337F" w14:textId="7194773C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1DC71B5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D26766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Oggetto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F40D5" w14:textId="33B4A97A" w:rsidR="00AE3D76" w:rsidRDefault="00AE3D76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213C818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7000DC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contratto /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E0397" w14:textId="22FCA22D" w:rsidR="00E24524" w:rsidRDefault="00E24524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5118A12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02751" w14:textId="77777777" w:rsidR="00E24524" w:rsidRDefault="00E24524" w:rsidP="006D7B02">
            <w:pPr>
              <w:spacing w:after="160" w:line="254" w:lineRule="auto"/>
              <w:jc w:val="right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a carico del PNRR Giustizia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1B14" w14:textId="50E64DC5" w:rsidR="00E24524" w:rsidRDefault="00E24524" w:rsidP="006D7B02">
            <w:pPr>
              <w:spacing w:after="160" w:line="254" w:lineRule="auto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2B39C8" w14:paraId="35EAD8A0" w14:textId="77777777" w:rsidTr="003E1413">
        <w:trPr>
          <w:trHeight w:val="56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BEE06B" w14:textId="77777777" w:rsidR="002B39C8" w:rsidRDefault="002B39C8" w:rsidP="006D7B02">
            <w:pPr>
              <w:spacing w:after="160" w:line="254" w:lineRule="auto"/>
              <w:ind w:right="-56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Luogo di archiviazione della documentazione</w:t>
            </w:r>
          </w:p>
        </w:tc>
        <w:tc>
          <w:tcPr>
            <w:tcW w:w="3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74CD2" w14:textId="0E92B3FF" w:rsidR="002B39C8" w:rsidRDefault="002B39C8" w:rsidP="006D7B02">
            <w:pPr>
              <w:numPr>
                <w:ilvl w:val="0"/>
                <w:numId w:val="38"/>
              </w:numPr>
              <w:spacing w:after="160" w:line="254" w:lineRule="auto"/>
              <w:ind w:left="282" w:hanging="282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6C4F426C" w14:textId="37B424DE" w:rsidR="005F4598" w:rsidRDefault="005F4598" w:rsidP="008F5812">
      <w:pPr>
        <w:tabs>
          <w:tab w:val="left" w:pos="5595"/>
        </w:tabs>
      </w:pPr>
    </w:p>
    <w:p w14:paraId="14F72767" w14:textId="56A103CC" w:rsidR="005F4598" w:rsidRDefault="005F4598" w:rsidP="008F5812">
      <w:pPr>
        <w:tabs>
          <w:tab w:val="left" w:pos="5595"/>
        </w:tabs>
      </w:pPr>
    </w:p>
    <w:p w14:paraId="7A1B7EAD" w14:textId="0BD79D53" w:rsidR="005960DD" w:rsidRDefault="005960DD" w:rsidP="008F5812">
      <w:pPr>
        <w:tabs>
          <w:tab w:val="left" w:pos="5595"/>
        </w:tabs>
      </w:pPr>
    </w:p>
    <w:p w14:paraId="69BB30F9" w14:textId="4D52A6A9" w:rsidR="005960DD" w:rsidRDefault="005960DD" w:rsidP="008F5812">
      <w:pPr>
        <w:tabs>
          <w:tab w:val="left" w:pos="5595"/>
        </w:tabs>
      </w:pPr>
    </w:p>
    <w:p w14:paraId="76D071F0" w14:textId="35B00E82" w:rsidR="005960DD" w:rsidRDefault="005960DD" w:rsidP="008F5812">
      <w:pPr>
        <w:tabs>
          <w:tab w:val="left" w:pos="5595"/>
        </w:tabs>
      </w:pPr>
    </w:p>
    <w:p w14:paraId="3E2950B1" w14:textId="52096A5F" w:rsidR="005960DD" w:rsidRDefault="005960DD" w:rsidP="008F5812">
      <w:pPr>
        <w:tabs>
          <w:tab w:val="left" w:pos="5595"/>
        </w:tabs>
      </w:pPr>
    </w:p>
    <w:p w14:paraId="4E4290B5" w14:textId="77777777" w:rsidR="005960DD" w:rsidRDefault="005960DD" w:rsidP="008F5812">
      <w:pPr>
        <w:tabs>
          <w:tab w:val="left" w:pos="5595"/>
        </w:tabs>
      </w:pPr>
    </w:p>
    <w:p w14:paraId="27BF4234" w14:textId="6F5B8208" w:rsidR="005F4598" w:rsidRDefault="005F4598" w:rsidP="008F5812">
      <w:pPr>
        <w:tabs>
          <w:tab w:val="left" w:pos="5595"/>
        </w:tabs>
      </w:pPr>
    </w:p>
    <w:p w14:paraId="24984F24" w14:textId="77777777" w:rsidR="005F4598" w:rsidRDefault="005F4598" w:rsidP="008F5812">
      <w:pPr>
        <w:tabs>
          <w:tab w:val="left" w:pos="5595"/>
        </w:tabs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843"/>
        <w:gridCol w:w="2126"/>
        <w:gridCol w:w="2835"/>
        <w:gridCol w:w="3261"/>
      </w:tblGrid>
      <w:tr w:rsidR="006D59BD" w:rsidRPr="007A7BC4" w14:paraId="3928903B" w14:textId="77777777" w:rsidTr="007A7BC4">
        <w:trPr>
          <w:tblHeader/>
        </w:trPr>
        <w:tc>
          <w:tcPr>
            <w:tcW w:w="534" w:type="dxa"/>
            <w:shd w:val="clear" w:color="auto" w:fill="0070C0"/>
            <w:vAlign w:val="center"/>
          </w:tcPr>
          <w:p w14:paraId="62BC9DA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0070C0"/>
            <w:vAlign w:val="center"/>
          </w:tcPr>
          <w:p w14:paraId="78F9635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1264DF9E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42E3702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Documenti da controllare</w:t>
            </w:r>
          </w:p>
        </w:tc>
        <w:tc>
          <w:tcPr>
            <w:tcW w:w="2835" w:type="dxa"/>
            <w:shd w:val="clear" w:color="auto" w:fill="0070C0"/>
          </w:tcPr>
          <w:p w14:paraId="2A52C4D7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 xml:space="preserve">Estremi documentazione controllata </w:t>
            </w:r>
          </w:p>
        </w:tc>
        <w:tc>
          <w:tcPr>
            <w:tcW w:w="3261" w:type="dxa"/>
            <w:shd w:val="clear" w:color="auto" w:fill="0070C0"/>
            <w:vAlign w:val="center"/>
          </w:tcPr>
          <w:p w14:paraId="44562DD1" w14:textId="77777777" w:rsidR="00A7224C" w:rsidRPr="007A7BC4" w:rsidRDefault="00A7224C" w:rsidP="006D59BD">
            <w:pPr>
              <w:jc w:val="center"/>
              <w:rPr>
                <w:sz w:val="20"/>
                <w:szCs w:val="20"/>
                <w:highlight w:val="yellow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Note</w:t>
            </w:r>
          </w:p>
        </w:tc>
      </w:tr>
      <w:tr w:rsidR="006D59BD" w:rsidRPr="007A7BC4" w14:paraId="14CF1DBD" w14:textId="77777777" w:rsidTr="007A7BC4">
        <w:tc>
          <w:tcPr>
            <w:tcW w:w="534" w:type="dxa"/>
            <w:shd w:val="clear" w:color="auto" w:fill="auto"/>
            <w:vAlign w:val="center"/>
          </w:tcPr>
          <w:p w14:paraId="6431F11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AFAC809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scelta della procedura di affidamento diretto rispetta la normativa vigente?</w:t>
            </w:r>
          </w:p>
          <w:p w14:paraId="31D8E274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874463E" w14:textId="4880EC67" w:rsidR="00A7224C" w:rsidRPr="007A7BC4" w:rsidRDefault="003E1413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</w:t>
            </w:r>
            <w:r w:rsidR="00A7224C" w:rsidRPr="007A7BC4">
              <w:rPr>
                <w:sz w:val="20"/>
                <w:szCs w:val="20"/>
              </w:rPr>
              <w:t xml:space="preserve"> regolare</w:t>
            </w:r>
          </w:p>
          <w:p w14:paraId="4FB7AB03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42880E8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0E636EC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0AD5D221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1D6CBD53" w14:textId="38A663DE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A7D624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6D59BD" w:rsidRPr="007A7BC4" w14:paraId="7C146122" w14:textId="77777777" w:rsidTr="007A7BC4">
        <w:tc>
          <w:tcPr>
            <w:tcW w:w="534" w:type="dxa"/>
            <w:shd w:val="clear" w:color="auto" w:fill="auto"/>
            <w:vAlign w:val="center"/>
          </w:tcPr>
          <w:p w14:paraId="68B49C79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3E3AC5D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Quale atto/norma giustifica la scelta del soggetto affidatario?</w:t>
            </w:r>
          </w:p>
        </w:tc>
        <w:tc>
          <w:tcPr>
            <w:tcW w:w="1843" w:type="dxa"/>
            <w:shd w:val="clear" w:color="auto" w:fill="auto"/>
          </w:tcPr>
          <w:p w14:paraId="16E047BA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52C74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B0CDED4" w14:textId="058D7C97" w:rsidR="00A7224C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7CD2A0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74D2458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52C3835C" w14:textId="2B3A6711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1935443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281F443" w14:textId="77777777" w:rsidTr="007A7BC4">
        <w:tc>
          <w:tcPr>
            <w:tcW w:w="534" w:type="dxa"/>
            <w:shd w:val="clear" w:color="auto" w:fill="auto"/>
            <w:vAlign w:val="center"/>
          </w:tcPr>
          <w:p w14:paraId="34DF4A8A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53B6D4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presente un atto amministrativo con il quale è stata richiesta al soggetto affidatario la disponibilità a svolgere le attività oggetto dell’affidamento?</w:t>
            </w:r>
          </w:p>
        </w:tc>
        <w:tc>
          <w:tcPr>
            <w:tcW w:w="1843" w:type="dxa"/>
            <w:shd w:val="clear" w:color="auto" w:fill="auto"/>
          </w:tcPr>
          <w:p w14:paraId="1B897B3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448930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207F5E21" w14:textId="6F3DF153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14ADA00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Atto avvio affidamento</w:t>
            </w:r>
          </w:p>
        </w:tc>
        <w:tc>
          <w:tcPr>
            <w:tcW w:w="2835" w:type="dxa"/>
            <w:shd w:val="clear" w:color="auto" w:fill="auto"/>
          </w:tcPr>
          <w:p w14:paraId="3F9A0CD0" w14:textId="1CDE0F9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3EA6719" w14:textId="7A90B789" w:rsidR="009B6727" w:rsidRPr="007A7BC4" w:rsidRDefault="009B6727" w:rsidP="009B672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9B6727" w:rsidRPr="007A7BC4" w14:paraId="3E953213" w14:textId="77777777" w:rsidTr="007A7BC4">
        <w:tc>
          <w:tcPr>
            <w:tcW w:w="534" w:type="dxa"/>
            <w:shd w:val="clear" w:color="auto" w:fill="auto"/>
            <w:vAlign w:val="center"/>
          </w:tcPr>
          <w:p w14:paraId="6E84816F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6C666A05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L’importo della Convenzione è coerente con l’importo programmato nell’ambito della misura di riferimento, in relazione alla specifica attività oggetto di affidamento?</w:t>
            </w:r>
          </w:p>
        </w:tc>
        <w:tc>
          <w:tcPr>
            <w:tcW w:w="1843" w:type="dxa"/>
            <w:shd w:val="clear" w:color="auto" w:fill="auto"/>
          </w:tcPr>
          <w:p w14:paraId="2638176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50E5A7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58926EA" w14:textId="1566FD39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110220E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5788579B" w14:textId="4B1A43A8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DMT ottobre 2021</w:t>
            </w:r>
          </w:p>
          <w:p w14:paraId="39A6B3E7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406B274" w14:textId="4174FEDD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F90080" w14:textId="0E093661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AD2051B" w14:textId="77777777" w:rsidTr="007A7BC4">
        <w:tc>
          <w:tcPr>
            <w:tcW w:w="534" w:type="dxa"/>
            <w:shd w:val="clear" w:color="auto" w:fill="auto"/>
            <w:vAlign w:val="center"/>
          </w:tcPr>
          <w:p w14:paraId="7CAEDB3D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66C77D5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Convenzione con il soggetto affidatario è stata sottoscritta ed è conforme alla disciplina attuativa applicabile?</w:t>
            </w:r>
          </w:p>
          <w:p w14:paraId="5B1DB948" w14:textId="587A4C21" w:rsidR="009B6727" w:rsidRPr="007A7BC4" w:rsidRDefault="009B6727" w:rsidP="009B6727">
            <w:pPr>
              <w:pStyle w:val="Default"/>
              <w:jc w:val="both"/>
              <w:rPr>
                <w:strike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650FFC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C727AD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4A2F837" w14:textId="4EDF97B8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B193F41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940583B" w14:textId="477C4F8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485C48C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77D495A1" w14:textId="77777777" w:rsidTr="007A7BC4">
        <w:tc>
          <w:tcPr>
            <w:tcW w:w="534" w:type="dxa"/>
            <w:shd w:val="clear" w:color="auto" w:fill="auto"/>
            <w:vAlign w:val="center"/>
          </w:tcPr>
          <w:p w14:paraId="593B0AAC" w14:textId="06137E9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49153BE1" w14:textId="7CBB10DB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In caso di sottoscrizione digitale è stata verificata la validità della firma?</w:t>
            </w:r>
          </w:p>
        </w:tc>
        <w:tc>
          <w:tcPr>
            <w:tcW w:w="1843" w:type="dxa"/>
            <w:shd w:val="clear" w:color="auto" w:fill="auto"/>
          </w:tcPr>
          <w:p w14:paraId="75FA3B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BD8DF0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EA706F2" w14:textId="69F15F77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C25471" w14:textId="586AFDB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Rapporto verifica firma digitale</w:t>
            </w:r>
          </w:p>
        </w:tc>
        <w:tc>
          <w:tcPr>
            <w:tcW w:w="2835" w:type="dxa"/>
            <w:shd w:val="clear" w:color="auto" w:fill="auto"/>
          </w:tcPr>
          <w:p w14:paraId="522E6DC8" w14:textId="0703B95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A367FE0" w14:textId="491C5F05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35B7EC44" w14:textId="77777777" w:rsidTr="007A7BC4">
        <w:tc>
          <w:tcPr>
            <w:tcW w:w="534" w:type="dxa"/>
            <w:shd w:val="clear" w:color="auto" w:fill="auto"/>
            <w:vAlign w:val="center"/>
          </w:tcPr>
          <w:p w14:paraId="361A92E8" w14:textId="04CBE129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3482ADAA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 xml:space="preserve">La convenzione è corredata da regolare disposizione giuridicamente vincolante? </w:t>
            </w:r>
          </w:p>
        </w:tc>
        <w:tc>
          <w:tcPr>
            <w:tcW w:w="1843" w:type="dxa"/>
            <w:shd w:val="clear" w:color="auto" w:fill="auto"/>
          </w:tcPr>
          <w:p w14:paraId="54EEB67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4D9F6A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9AEEB35" w14:textId="18D7465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6824A75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  <w:p w14:paraId="7F6F7485" w14:textId="49656333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Decreto approvazione</w:t>
            </w:r>
          </w:p>
          <w:p w14:paraId="519B64E2" w14:textId="0ACC2A3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Registrazione organi di controllo</w:t>
            </w:r>
          </w:p>
          <w:p w14:paraId="71D602A2" w14:textId="77777777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10D5026" w14:textId="02C34563" w:rsidR="009B6727" w:rsidRPr="007A7BC4" w:rsidRDefault="009B6727" w:rsidP="00023BD3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6C8858A" w14:textId="1DF23199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45FB3E35" w14:textId="77777777" w:rsidTr="007A7BC4">
        <w:tc>
          <w:tcPr>
            <w:tcW w:w="534" w:type="dxa"/>
            <w:shd w:val="clear" w:color="auto" w:fill="auto"/>
            <w:vAlign w:val="center"/>
          </w:tcPr>
          <w:p w14:paraId="6BEFC8DD" w14:textId="64E9728B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68F9B028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La Convenzione è associata ad un apposito Codice Unico di Progetto (CUP)?</w:t>
            </w:r>
          </w:p>
        </w:tc>
        <w:tc>
          <w:tcPr>
            <w:tcW w:w="1843" w:type="dxa"/>
            <w:shd w:val="clear" w:color="auto" w:fill="auto"/>
          </w:tcPr>
          <w:p w14:paraId="00CEC36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72A3AD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297D183" w14:textId="4A1FA1A5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54D41F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AC8F55" w14:textId="2A214B9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9037DBA" w14:textId="18498F5B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E22FFE3" w14:textId="77777777" w:rsidTr="007A7BC4">
        <w:tc>
          <w:tcPr>
            <w:tcW w:w="534" w:type="dxa"/>
            <w:shd w:val="clear" w:color="auto" w:fill="auto"/>
            <w:vAlign w:val="center"/>
          </w:tcPr>
          <w:p w14:paraId="528E57D6" w14:textId="1D1C393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39CC8BC1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stato indicato che l’attività oggetto dell’affidamento è finanziata con fondi PNRR?</w:t>
            </w:r>
          </w:p>
        </w:tc>
        <w:tc>
          <w:tcPr>
            <w:tcW w:w="1843" w:type="dxa"/>
            <w:shd w:val="clear" w:color="auto" w:fill="auto"/>
          </w:tcPr>
          <w:p w14:paraId="6191681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2537E2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0CB0E2A8" w14:textId="781B1CF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F3ED8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8BEA7EF" w14:textId="26340BB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253D5CEF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21426FE" w14:textId="77777777" w:rsidTr="007A7BC4">
        <w:tc>
          <w:tcPr>
            <w:tcW w:w="534" w:type="dxa"/>
            <w:shd w:val="clear" w:color="auto" w:fill="auto"/>
            <w:vAlign w:val="center"/>
          </w:tcPr>
          <w:p w14:paraId="5FBF70BE" w14:textId="109BA2C4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110" w:type="dxa"/>
            <w:shd w:val="clear" w:color="auto" w:fill="auto"/>
          </w:tcPr>
          <w:p w14:paraId="34587550" w14:textId="4AF7C8B6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Le attività oggetto della Convenzione/Accordo sono coerenti con gli obiettivi, previsti dal PNRR nell’ambito della misura di riferimento?</w:t>
            </w:r>
          </w:p>
        </w:tc>
        <w:tc>
          <w:tcPr>
            <w:tcW w:w="1843" w:type="dxa"/>
            <w:shd w:val="clear" w:color="auto" w:fill="auto"/>
          </w:tcPr>
          <w:p w14:paraId="08351C0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8809AC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33226BB" w14:textId="78BF59AD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260492C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E88779" w14:textId="72E5C9B1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5A1FA81" w14:textId="35B274C0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0A5B52A5" w14:textId="77777777" w:rsidTr="007A7BC4">
        <w:tc>
          <w:tcPr>
            <w:tcW w:w="534" w:type="dxa"/>
            <w:shd w:val="clear" w:color="auto" w:fill="auto"/>
            <w:vAlign w:val="center"/>
          </w:tcPr>
          <w:p w14:paraId="2A28A8FB" w14:textId="2404C4EA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14:paraId="74E75C5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Nella Convenzione/Accordo sono state previste tempistiche di realizzazione coerenti con CID e </w:t>
            </w:r>
            <w:proofErr w:type="spellStart"/>
            <w:r w:rsidRPr="007A7BC4">
              <w:rPr>
                <w:sz w:val="20"/>
                <w:szCs w:val="20"/>
              </w:rPr>
              <w:t>Operational</w:t>
            </w:r>
            <w:proofErr w:type="spellEnd"/>
            <w:r w:rsidRPr="007A7BC4">
              <w:rPr>
                <w:sz w:val="20"/>
                <w:szCs w:val="20"/>
              </w:rPr>
              <w:t xml:space="preserve"> </w:t>
            </w:r>
            <w:proofErr w:type="spellStart"/>
            <w:r w:rsidRPr="007A7BC4">
              <w:rPr>
                <w:sz w:val="20"/>
                <w:szCs w:val="20"/>
              </w:rPr>
              <w:t>Arrangement</w:t>
            </w:r>
            <w:proofErr w:type="spellEnd"/>
            <w:r w:rsidRPr="007A7BC4">
              <w:rPr>
                <w:sz w:val="20"/>
                <w:szCs w:val="20"/>
              </w:rPr>
              <w:t>?</w:t>
            </w:r>
          </w:p>
          <w:p w14:paraId="6ACDF6BA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5E6395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C3321F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A923297" w14:textId="10A9D1C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5AB8DE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74F052D" w14:textId="687D1EF9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D8675A0" w14:textId="74778F06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749516B8" w14:textId="77777777" w:rsidTr="007A7BC4">
        <w:tc>
          <w:tcPr>
            <w:tcW w:w="534" w:type="dxa"/>
            <w:shd w:val="clear" w:color="auto" w:fill="auto"/>
            <w:vAlign w:val="center"/>
          </w:tcPr>
          <w:p w14:paraId="6C7E3D69" w14:textId="66031AE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4206CB32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 è stato previsto il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6B7E5EA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A02033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55BBB5B" w14:textId="6A4200A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B2F5FF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3821CCA" w14:textId="6CB8DA6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1974DEC" w14:textId="231A2AAC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8A3618D" w14:textId="77777777" w:rsidTr="007A7BC4">
        <w:tc>
          <w:tcPr>
            <w:tcW w:w="534" w:type="dxa"/>
            <w:shd w:val="clear" w:color="auto" w:fill="auto"/>
            <w:vAlign w:val="center"/>
          </w:tcPr>
          <w:p w14:paraId="169595B2" w14:textId="202AE35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65DD064" w14:textId="5953312E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indicato il contributo programmato della misura ai tagging ambientali e digitale?</w:t>
            </w:r>
          </w:p>
        </w:tc>
        <w:tc>
          <w:tcPr>
            <w:tcW w:w="1843" w:type="dxa"/>
            <w:shd w:val="clear" w:color="auto" w:fill="auto"/>
          </w:tcPr>
          <w:p w14:paraId="3B9524E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3B4B47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DE518D5" w14:textId="267CF6B4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F67EA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3653C8F" w14:textId="6AD2D05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DD111C3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6640686" w14:textId="77777777" w:rsidTr="007A7BC4">
        <w:tc>
          <w:tcPr>
            <w:tcW w:w="534" w:type="dxa"/>
            <w:shd w:val="clear" w:color="auto" w:fill="auto"/>
            <w:vAlign w:val="center"/>
          </w:tcPr>
          <w:p w14:paraId="7EE20D80" w14:textId="28610E0D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412CD8F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1E09DA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B06684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D417E19" w14:textId="3FDB008C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48F891C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366EF05B" w14:textId="3C7C541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907AC26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46603AC" w14:textId="77777777" w:rsidTr="007A7BC4">
        <w:tc>
          <w:tcPr>
            <w:tcW w:w="534" w:type="dxa"/>
            <w:shd w:val="clear" w:color="auto" w:fill="auto"/>
            <w:vAlign w:val="center"/>
          </w:tcPr>
          <w:p w14:paraId="165AF88E" w14:textId="2E64C318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14:paraId="3AFE2A1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55AA694E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596AA8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6BC4929" w14:textId="0018EB0B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04F950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2C4CC87" w14:textId="5B54C52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72E7098B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91C3B1B" w14:textId="77777777" w:rsidTr="007A7BC4">
        <w:tc>
          <w:tcPr>
            <w:tcW w:w="534" w:type="dxa"/>
            <w:shd w:val="clear" w:color="auto" w:fill="auto"/>
            <w:vAlign w:val="center"/>
          </w:tcPr>
          <w:p w14:paraId="78A79FCB" w14:textId="6A9D364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51AA256F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455092C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F1B5D6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69B3498" w14:textId="17DBA126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1B3D903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3D2AEDB" w14:textId="37CFBD2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48ABA5C" w14:textId="5E1D0FC9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649D6B8C" w14:textId="77777777" w:rsidTr="007A7BC4">
        <w:tc>
          <w:tcPr>
            <w:tcW w:w="534" w:type="dxa"/>
            <w:shd w:val="clear" w:color="auto" w:fill="auto"/>
            <w:vAlign w:val="center"/>
          </w:tcPr>
          <w:p w14:paraId="0B1452EE" w14:textId="2C3905D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25BE18F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Negli atti relativi all’affidamento è stato individuato il contributo agli indicatori comuni associati alla misura?</w:t>
            </w:r>
          </w:p>
        </w:tc>
        <w:tc>
          <w:tcPr>
            <w:tcW w:w="1843" w:type="dxa"/>
            <w:shd w:val="clear" w:color="auto" w:fill="auto"/>
          </w:tcPr>
          <w:p w14:paraId="08F749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1C19CC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948DABC" w14:textId="4BA83C2F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AFC37D6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8F6E8E7" w14:textId="3B25E8B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351CFCB" w14:textId="37989993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53D6E107" w14:textId="77777777" w:rsidTr="007A7BC4">
        <w:tc>
          <w:tcPr>
            <w:tcW w:w="534" w:type="dxa"/>
            <w:shd w:val="clear" w:color="auto" w:fill="auto"/>
            <w:vAlign w:val="center"/>
          </w:tcPr>
          <w:p w14:paraId="0633BAAC" w14:textId="1C763CC3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098CFFAD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Si è proceduto alla trasmissione degli atti relativi all’affidamento ai competenti organismi di controllo?</w:t>
            </w:r>
          </w:p>
        </w:tc>
        <w:tc>
          <w:tcPr>
            <w:tcW w:w="1843" w:type="dxa"/>
            <w:shd w:val="clear" w:color="auto" w:fill="auto"/>
          </w:tcPr>
          <w:p w14:paraId="634D49F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71AF1E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7E254626" w14:textId="4FBE0F3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7011F8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01230F5B" w14:textId="0689042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910C809" w14:textId="0737487D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4ABF3323" w14:textId="77777777" w:rsidR="007A7BC4" w:rsidRDefault="007A7BC4" w:rsidP="007A7BC4">
      <w:pPr>
        <w:tabs>
          <w:tab w:val="left" w:pos="5595"/>
        </w:tabs>
      </w:pPr>
    </w:p>
    <w:p w14:paraId="2419B4C3" w14:textId="77777777" w:rsidR="007A7BC4" w:rsidRDefault="007A7BC4" w:rsidP="007A7BC4">
      <w:pPr>
        <w:tabs>
          <w:tab w:val="left" w:pos="5595"/>
        </w:tabs>
      </w:pPr>
    </w:p>
    <w:tbl>
      <w:tblPr>
        <w:tblW w:w="14676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11132"/>
      </w:tblGrid>
      <w:tr w:rsidR="007A7BC4" w:rsidRPr="00EA6A1B" w14:paraId="5EBAF2C1" w14:textId="77777777" w:rsidTr="007A7BC4">
        <w:trPr>
          <w:trHeight w:val="46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3857AA" w14:textId="77777777" w:rsidR="007A7BC4" w:rsidRPr="00EA6A1B" w:rsidRDefault="007A7BC4" w:rsidP="00321F61">
            <w:r>
              <w:rPr>
                <w:b/>
                <w:bCs/>
                <w:color w:val="000000"/>
                <w:sz w:val="20"/>
                <w:szCs w:val="20"/>
              </w:rPr>
              <w:t>D</w:t>
            </w:r>
            <w:r w:rsidRPr="00EA6A1B">
              <w:rPr>
                <w:b/>
                <w:bCs/>
                <w:color w:val="000000"/>
                <w:sz w:val="20"/>
                <w:szCs w:val="20"/>
              </w:rPr>
              <w:t xml:space="preserve">ata: </w:t>
            </w:r>
          </w:p>
        </w:tc>
        <w:tc>
          <w:tcPr>
            <w:tcW w:w="1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87B86C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Luogo:</w:t>
            </w:r>
            <w:r w:rsidRPr="00EA6A1B">
              <w:rPr>
                <w:color w:val="000000"/>
                <w:sz w:val="20"/>
                <w:szCs w:val="20"/>
              </w:rPr>
              <w:t xml:space="preserve"> Roma</w:t>
            </w:r>
          </w:p>
        </w:tc>
      </w:tr>
      <w:tr w:rsidR="007A7BC4" w:rsidRPr="00EA6A1B" w14:paraId="20AD68D4" w14:textId="77777777" w:rsidTr="007A7BC4">
        <w:trPr>
          <w:trHeight w:val="4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FC90E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b/>
                <w:bCs/>
                <w:color w:val="000000"/>
                <w:sz w:val="20"/>
                <w:szCs w:val="20"/>
              </w:rPr>
              <w:t>esponsabile della procedura</w:t>
            </w:r>
            <w:r w:rsidRPr="00EA6A1B">
              <w:rPr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1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D0E9FE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Firma</w:t>
            </w:r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14:paraId="379B3F4B" w14:textId="77777777" w:rsidR="007A7BC4" w:rsidRDefault="007A7BC4" w:rsidP="007A7BC4">
      <w:pPr>
        <w:tabs>
          <w:tab w:val="left" w:pos="5595"/>
        </w:tabs>
      </w:pPr>
    </w:p>
    <w:p w14:paraId="36B6474E" w14:textId="445FCD7A" w:rsidR="0067113C" w:rsidRDefault="0067113C" w:rsidP="00214D02">
      <w:pPr>
        <w:rPr>
          <w:rFonts w:ascii="Calibri" w:hAnsi="Calibri" w:cs="Calibri"/>
        </w:rPr>
      </w:pPr>
      <w:bookmarkStart w:id="0" w:name="_GoBack"/>
      <w:bookmarkEnd w:id="0"/>
    </w:p>
    <w:sectPr w:rsidR="0067113C" w:rsidSect="00C67DA3">
      <w:headerReference w:type="default" r:id="rId11"/>
      <w:pgSz w:w="16838" w:h="11906" w:orient="landscape"/>
      <w:pgMar w:top="1134" w:right="2127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8CF2F" w14:textId="77777777" w:rsidR="003A6753" w:rsidRDefault="003A6753" w:rsidP="00672E05">
      <w:r>
        <w:separator/>
      </w:r>
    </w:p>
  </w:endnote>
  <w:endnote w:type="continuationSeparator" w:id="0">
    <w:p w14:paraId="5E9C5368" w14:textId="77777777" w:rsidR="003A6753" w:rsidRDefault="003A6753" w:rsidP="00672E05">
      <w:r>
        <w:continuationSeparator/>
      </w:r>
    </w:p>
  </w:endnote>
  <w:endnote w:type="continuationNotice" w:id="1">
    <w:p w14:paraId="4C2AE11B" w14:textId="77777777" w:rsidR="003A6753" w:rsidRDefault="003A67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62B56" w14:textId="77777777" w:rsidR="003A6753" w:rsidRDefault="003A6753" w:rsidP="00672E05">
      <w:r>
        <w:separator/>
      </w:r>
    </w:p>
  </w:footnote>
  <w:footnote w:type="continuationSeparator" w:id="0">
    <w:p w14:paraId="2DAF6C9D" w14:textId="77777777" w:rsidR="003A6753" w:rsidRDefault="003A6753" w:rsidP="00672E05">
      <w:r>
        <w:continuationSeparator/>
      </w:r>
    </w:p>
  </w:footnote>
  <w:footnote w:type="continuationNotice" w:id="1">
    <w:p w14:paraId="5184E169" w14:textId="77777777" w:rsidR="003A6753" w:rsidRDefault="003A67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DB59A" w14:textId="14E57C27" w:rsidR="00004436" w:rsidRDefault="007A7BC4" w:rsidP="008F5812">
    <w:pPr>
      <w:pStyle w:val="Intestazione"/>
      <w:tabs>
        <w:tab w:val="clear" w:pos="4819"/>
        <w:tab w:val="clear" w:pos="9638"/>
        <w:tab w:val="left" w:pos="10665"/>
      </w:tabs>
    </w:pPr>
    <w:r>
      <w:rPr>
        <w:noProof/>
      </w:rPr>
      <w:pict w14:anchorId="6AE0BDC2">
        <v:group id="Gruppo 18" o:spid="_x0000_s2064" style="position:absolute;margin-left:480.8pt;margin-top:-27.95pt;width:194.3pt;height:88.5pt;z-index:251658240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9" o:spid="_x0000_s2065" type="#_x0000_t75" alt="Visualizza immagine di origine" style="position:absolute;top:5334;width:24676;height:59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<v:imagedata r:id="rId1" o:title="Visualizza immagine di origine" croptop="39211f"/>
          </v:shape>
          <v:shape id="Immagine 20" o:spid="_x0000_s2066" type="#_x0000_t75" alt="Visualizza immagine di origine" style="position:absolute;left:8763;width:6667;height:6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<v:imagedata r:id="rId2" o:title="Visualizza immagine di origine" croptop="-1f" cropbottom="25505f" cropleft="21768f" cropright="19580f"/>
          </v:shape>
          <w10:wrap anchorx="margin"/>
        </v:group>
      </w:pict>
    </w:r>
    <w:r>
      <w:rPr>
        <w:noProof/>
      </w:rPr>
      <w:pict w14:anchorId="4B9B9726">
        <v:shape id="Immagine 10" o:spid="_x0000_s2063" type="#_x0000_t75" alt="Immagine che contiene testo&#10;&#10;Descrizione generata automaticamente" style="position:absolute;margin-left:52.95pt;margin-top:-7.8pt;width:175.8pt;height:45.95pt;z-index:251657216;visibility:visible;mso-position-horizontal-relative:margin">
          <v:imagedata r:id="rId3" o:title="Immagine che contiene testo&#10;&#10;Descrizione generata automaticamente" cropright="26163f"/>
          <w10:wrap anchorx="margin"/>
        </v:shape>
      </w:pict>
    </w:r>
    <w:r w:rsidR="00004436">
      <w:tab/>
    </w:r>
  </w:p>
  <w:p w14:paraId="08467F1F" w14:textId="13877E96" w:rsidR="00004436" w:rsidRDefault="00004436" w:rsidP="00C67DA3">
    <w:pPr>
      <w:pStyle w:val="Intestazione"/>
      <w:tabs>
        <w:tab w:val="clear" w:pos="4819"/>
        <w:tab w:val="clear" w:pos="9638"/>
        <w:tab w:val="left" w:pos="10665"/>
      </w:tabs>
      <w:jc w:val="center"/>
    </w:pPr>
  </w:p>
  <w:p w14:paraId="50100E6B" w14:textId="1305F51E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  <w:p w14:paraId="669935FF" w14:textId="77777777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3376BF6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9F2341D"/>
    <w:multiLevelType w:val="hybridMultilevel"/>
    <w:tmpl w:val="7E5C1A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080B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64481"/>
    <w:multiLevelType w:val="hybridMultilevel"/>
    <w:tmpl w:val="24E0F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C12E73"/>
    <w:multiLevelType w:val="hybridMultilevel"/>
    <w:tmpl w:val="D5AEF16C"/>
    <w:lvl w:ilvl="0" w:tplc="8E1E769C">
      <w:start w:val="1"/>
      <w:numFmt w:val="lowerLetter"/>
      <w:lvlText w:val="%1)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81E39"/>
    <w:multiLevelType w:val="hybridMultilevel"/>
    <w:tmpl w:val="0A20BDE6"/>
    <w:lvl w:ilvl="0" w:tplc="97B205E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508C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A526C"/>
    <w:multiLevelType w:val="hybridMultilevel"/>
    <w:tmpl w:val="8676E9F2"/>
    <w:lvl w:ilvl="0" w:tplc="50B83838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279329B"/>
    <w:multiLevelType w:val="hybridMultilevel"/>
    <w:tmpl w:val="9118B8FC"/>
    <w:lvl w:ilvl="0" w:tplc="DF5C45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02809"/>
    <w:multiLevelType w:val="hybridMultilevel"/>
    <w:tmpl w:val="5638F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13EDD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A52B4"/>
    <w:multiLevelType w:val="hybridMultilevel"/>
    <w:tmpl w:val="0BEE19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87F2F"/>
    <w:multiLevelType w:val="hybridMultilevel"/>
    <w:tmpl w:val="E2C895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0FD2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72B51"/>
    <w:multiLevelType w:val="hybridMultilevel"/>
    <w:tmpl w:val="F46C5470"/>
    <w:lvl w:ilvl="0" w:tplc="79F63FDC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E246F29"/>
    <w:multiLevelType w:val="hybridMultilevel"/>
    <w:tmpl w:val="84ECB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9756F"/>
    <w:multiLevelType w:val="hybridMultilevel"/>
    <w:tmpl w:val="B4CEBA28"/>
    <w:lvl w:ilvl="0" w:tplc="5A420D2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7A5FEC"/>
    <w:multiLevelType w:val="hybridMultilevel"/>
    <w:tmpl w:val="C91CF498"/>
    <w:lvl w:ilvl="0" w:tplc="22EAE2E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B2AE5"/>
    <w:multiLevelType w:val="hybridMultilevel"/>
    <w:tmpl w:val="163A27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E911B4"/>
    <w:multiLevelType w:val="hybridMultilevel"/>
    <w:tmpl w:val="1442A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9421F"/>
    <w:multiLevelType w:val="hybridMultilevel"/>
    <w:tmpl w:val="4EC666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21C2D"/>
    <w:multiLevelType w:val="hybridMultilevel"/>
    <w:tmpl w:val="221AA6F6"/>
    <w:lvl w:ilvl="0" w:tplc="79F63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965F0"/>
    <w:multiLevelType w:val="hybridMultilevel"/>
    <w:tmpl w:val="A788ACA0"/>
    <w:lvl w:ilvl="0" w:tplc="1712630E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1" w:hanging="360"/>
      </w:pPr>
    </w:lvl>
    <w:lvl w:ilvl="2" w:tplc="0410001B" w:tentative="1">
      <w:start w:val="1"/>
      <w:numFmt w:val="lowerRoman"/>
      <w:lvlText w:val="%3."/>
      <w:lvlJc w:val="right"/>
      <w:pPr>
        <w:ind w:left="2501" w:hanging="180"/>
      </w:pPr>
    </w:lvl>
    <w:lvl w:ilvl="3" w:tplc="0410000F" w:tentative="1">
      <w:start w:val="1"/>
      <w:numFmt w:val="decimal"/>
      <w:lvlText w:val="%4."/>
      <w:lvlJc w:val="left"/>
      <w:pPr>
        <w:ind w:left="3221" w:hanging="360"/>
      </w:pPr>
    </w:lvl>
    <w:lvl w:ilvl="4" w:tplc="04100019" w:tentative="1">
      <w:start w:val="1"/>
      <w:numFmt w:val="lowerLetter"/>
      <w:lvlText w:val="%5."/>
      <w:lvlJc w:val="left"/>
      <w:pPr>
        <w:ind w:left="3941" w:hanging="360"/>
      </w:pPr>
    </w:lvl>
    <w:lvl w:ilvl="5" w:tplc="0410001B" w:tentative="1">
      <w:start w:val="1"/>
      <w:numFmt w:val="lowerRoman"/>
      <w:lvlText w:val="%6."/>
      <w:lvlJc w:val="right"/>
      <w:pPr>
        <w:ind w:left="4661" w:hanging="180"/>
      </w:pPr>
    </w:lvl>
    <w:lvl w:ilvl="6" w:tplc="0410000F" w:tentative="1">
      <w:start w:val="1"/>
      <w:numFmt w:val="decimal"/>
      <w:lvlText w:val="%7."/>
      <w:lvlJc w:val="left"/>
      <w:pPr>
        <w:ind w:left="5381" w:hanging="360"/>
      </w:pPr>
    </w:lvl>
    <w:lvl w:ilvl="7" w:tplc="04100019" w:tentative="1">
      <w:start w:val="1"/>
      <w:numFmt w:val="lowerLetter"/>
      <w:lvlText w:val="%8."/>
      <w:lvlJc w:val="left"/>
      <w:pPr>
        <w:ind w:left="6101" w:hanging="360"/>
      </w:pPr>
    </w:lvl>
    <w:lvl w:ilvl="8" w:tplc="0410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95B9B"/>
    <w:multiLevelType w:val="hybridMultilevel"/>
    <w:tmpl w:val="2E0AA950"/>
    <w:lvl w:ilvl="0" w:tplc="E2AA24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47A13"/>
    <w:multiLevelType w:val="hybridMultilevel"/>
    <w:tmpl w:val="30C8C0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1"/>
  </w:num>
  <w:num w:numId="4">
    <w:abstractNumId w:val="14"/>
  </w:num>
  <w:num w:numId="5">
    <w:abstractNumId w:val="34"/>
  </w:num>
  <w:num w:numId="6">
    <w:abstractNumId w:val="31"/>
  </w:num>
  <w:num w:numId="7">
    <w:abstractNumId w:val="19"/>
  </w:num>
  <w:num w:numId="8">
    <w:abstractNumId w:val="29"/>
  </w:num>
  <w:num w:numId="9">
    <w:abstractNumId w:val="4"/>
  </w:num>
  <w:num w:numId="10">
    <w:abstractNumId w:val="16"/>
  </w:num>
  <w:num w:numId="11">
    <w:abstractNumId w:val="36"/>
  </w:num>
  <w:num w:numId="12">
    <w:abstractNumId w:val="32"/>
  </w:num>
  <w:num w:numId="13">
    <w:abstractNumId w:val="9"/>
  </w:num>
  <w:num w:numId="14">
    <w:abstractNumId w:val="7"/>
  </w:num>
  <w:num w:numId="15">
    <w:abstractNumId w:val="12"/>
  </w:num>
  <w:num w:numId="16">
    <w:abstractNumId w:val="8"/>
  </w:num>
  <w:num w:numId="17">
    <w:abstractNumId w:val="2"/>
  </w:num>
  <w:num w:numId="18">
    <w:abstractNumId w:val="6"/>
  </w:num>
  <w:num w:numId="19">
    <w:abstractNumId w:val="18"/>
  </w:num>
  <w:num w:numId="20">
    <w:abstractNumId w:val="1"/>
  </w:num>
  <w:num w:numId="21">
    <w:abstractNumId w:val="11"/>
  </w:num>
  <w:num w:numId="22">
    <w:abstractNumId w:val="3"/>
  </w:num>
  <w:num w:numId="23">
    <w:abstractNumId w:val="20"/>
  </w:num>
  <w:num w:numId="24">
    <w:abstractNumId w:val="30"/>
  </w:num>
  <w:num w:numId="25">
    <w:abstractNumId w:val="33"/>
  </w:num>
  <w:num w:numId="26">
    <w:abstractNumId w:val="2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6"/>
  </w:num>
  <w:num w:numId="30">
    <w:abstractNumId w:val="17"/>
  </w:num>
  <w:num w:numId="31">
    <w:abstractNumId w:val="25"/>
  </w:num>
  <w:num w:numId="32">
    <w:abstractNumId w:val="24"/>
  </w:num>
  <w:num w:numId="33">
    <w:abstractNumId w:val="28"/>
  </w:num>
  <w:num w:numId="34">
    <w:abstractNumId w:val="35"/>
  </w:num>
  <w:num w:numId="35">
    <w:abstractNumId w:val="23"/>
  </w:num>
  <w:num w:numId="36">
    <w:abstractNumId w:val="22"/>
  </w:num>
  <w:num w:numId="37">
    <w:abstractNumId w:val="10"/>
  </w:num>
  <w:num w:numId="3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1A34"/>
    <w:rsid w:val="000001B7"/>
    <w:rsid w:val="0000033F"/>
    <w:rsid w:val="00000529"/>
    <w:rsid w:val="0000057A"/>
    <w:rsid w:val="00004436"/>
    <w:rsid w:val="0001260E"/>
    <w:rsid w:val="00012F2D"/>
    <w:rsid w:val="00013A7F"/>
    <w:rsid w:val="000147A3"/>
    <w:rsid w:val="00015ECB"/>
    <w:rsid w:val="000170D3"/>
    <w:rsid w:val="00017AFC"/>
    <w:rsid w:val="00021890"/>
    <w:rsid w:val="00021E2F"/>
    <w:rsid w:val="000225D1"/>
    <w:rsid w:val="00023BD3"/>
    <w:rsid w:val="00024E7E"/>
    <w:rsid w:val="00027EF7"/>
    <w:rsid w:val="00034B83"/>
    <w:rsid w:val="000363E6"/>
    <w:rsid w:val="00037833"/>
    <w:rsid w:val="00040900"/>
    <w:rsid w:val="00040CA5"/>
    <w:rsid w:val="000412C7"/>
    <w:rsid w:val="0004345F"/>
    <w:rsid w:val="00045557"/>
    <w:rsid w:val="000455C8"/>
    <w:rsid w:val="00045BDA"/>
    <w:rsid w:val="00050CFC"/>
    <w:rsid w:val="00053A4A"/>
    <w:rsid w:val="00053E98"/>
    <w:rsid w:val="00054125"/>
    <w:rsid w:val="00054A89"/>
    <w:rsid w:val="00062281"/>
    <w:rsid w:val="00062403"/>
    <w:rsid w:val="000649EF"/>
    <w:rsid w:val="00064BB2"/>
    <w:rsid w:val="000770A9"/>
    <w:rsid w:val="000775CA"/>
    <w:rsid w:val="00077ACF"/>
    <w:rsid w:val="00077ADB"/>
    <w:rsid w:val="000828AB"/>
    <w:rsid w:val="00082B33"/>
    <w:rsid w:val="00082F7F"/>
    <w:rsid w:val="00085475"/>
    <w:rsid w:val="0008636A"/>
    <w:rsid w:val="00086D5C"/>
    <w:rsid w:val="0008796F"/>
    <w:rsid w:val="00087A25"/>
    <w:rsid w:val="00092458"/>
    <w:rsid w:val="000935D0"/>
    <w:rsid w:val="00095996"/>
    <w:rsid w:val="0009789F"/>
    <w:rsid w:val="000A37CE"/>
    <w:rsid w:val="000A42D7"/>
    <w:rsid w:val="000A5684"/>
    <w:rsid w:val="000B16A0"/>
    <w:rsid w:val="000B2FC9"/>
    <w:rsid w:val="000B3369"/>
    <w:rsid w:val="000B7B29"/>
    <w:rsid w:val="000C2C33"/>
    <w:rsid w:val="000C45DC"/>
    <w:rsid w:val="000C4F2D"/>
    <w:rsid w:val="000D1858"/>
    <w:rsid w:val="000D1C4A"/>
    <w:rsid w:val="000E0CEF"/>
    <w:rsid w:val="000E0D3B"/>
    <w:rsid w:val="000E323C"/>
    <w:rsid w:val="000E6234"/>
    <w:rsid w:val="000F0D13"/>
    <w:rsid w:val="000F15F1"/>
    <w:rsid w:val="000F1C86"/>
    <w:rsid w:val="000F2643"/>
    <w:rsid w:val="000F7EB7"/>
    <w:rsid w:val="0010047F"/>
    <w:rsid w:val="00102341"/>
    <w:rsid w:val="00103420"/>
    <w:rsid w:val="00105AF3"/>
    <w:rsid w:val="00111415"/>
    <w:rsid w:val="00112CED"/>
    <w:rsid w:val="00113723"/>
    <w:rsid w:val="001146E3"/>
    <w:rsid w:val="001146FF"/>
    <w:rsid w:val="00115157"/>
    <w:rsid w:val="0011650B"/>
    <w:rsid w:val="00117E7F"/>
    <w:rsid w:val="0012136C"/>
    <w:rsid w:val="0012213E"/>
    <w:rsid w:val="001238EB"/>
    <w:rsid w:val="00127684"/>
    <w:rsid w:val="001306B5"/>
    <w:rsid w:val="00130B95"/>
    <w:rsid w:val="001338F7"/>
    <w:rsid w:val="00140695"/>
    <w:rsid w:val="001425CC"/>
    <w:rsid w:val="00144B7A"/>
    <w:rsid w:val="00147009"/>
    <w:rsid w:val="001572F6"/>
    <w:rsid w:val="0016174B"/>
    <w:rsid w:val="0016782F"/>
    <w:rsid w:val="001678DD"/>
    <w:rsid w:val="00170315"/>
    <w:rsid w:val="0017084F"/>
    <w:rsid w:val="00170D05"/>
    <w:rsid w:val="001742F7"/>
    <w:rsid w:val="001751F3"/>
    <w:rsid w:val="00177CAD"/>
    <w:rsid w:val="00177DE0"/>
    <w:rsid w:val="0018620E"/>
    <w:rsid w:val="00191202"/>
    <w:rsid w:val="00193742"/>
    <w:rsid w:val="00195DF4"/>
    <w:rsid w:val="00196464"/>
    <w:rsid w:val="001A2699"/>
    <w:rsid w:val="001B11F2"/>
    <w:rsid w:val="001B1220"/>
    <w:rsid w:val="001B2A42"/>
    <w:rsid w:val="001B5F4F"/>
    <w:rsid w:val="001B64F3"/>
    <w:rsid w:val="001B784B"/>
    <w:rsid w:val="001C303F"/>
    <w:rsid w:val="001C7FC8"/>
    <w:rsid w:val="001D3659"/>
    <w:rsid w:val="001E0707"/>
    <w:rsid w:val="001E2147"/>
    <w:rsid w:val="001E31A2"/>
    <w:rsid w:val="001E38E7"/>
    <w:rsid w:val="001E410D"/>
    <w:rsid w:val="001E41C0"/>
    <w:rsid w:val="001E69D6"/>
    <w:rsid w:val="001F1A8B"/>
    <w:rsid w:val="001F3DC6"/>
    <w:rsid w:val="001F5959"/>
    <w:rsid w:val="00200246"/>
    <w:rsid w:val="002009C6"/>
    <w:rsid w:val="00201C14"/>
    <w:rsid w:val="00202CC2"/>
    <w:rsid w:val="00203A97"/>
    <w:rsid w:val="00204EB2"/>
    <w:rsid w:val="0020603F"/>
    <w:rsid w:val="00206B3B"/>
    <w:rsid w:val="00207241"/>
    <w:rsid w:val="00210693"/>
    <w:rsid w:val="00211C1F"/>
    <w:rsid w:val="00214D02"/>
    <w:rsid w:val="002160AB"/>
    <w:rsid w:val="00216A0E"/>
    <w:rsid w:val="00223019"/>
    <w:rsid w:val="00223309"/>
    <w:rsid w:val="00225D5C"/>
    <w:rsid w:val="002274B9"/>
    <w:rsid w:val="0022751E"/>
    <w:rsid w:val="00230B33"/>
    <w:rsid w:val="00230F76"/>
    <w:rsid w:val="00231AEA"/>
    <w:rsid w:val="00232A21"/>
    <w:rsid w:val="00234796"/>
    <w:rsid w:val="00236F71"/>
    <w:rsid w:val="00237F25"/>
    <w:rsid w:val="00241081"/>
    <w:rsid w:val="002432F2"/>
    <w:rsid w:val="0025188A"/>
    <w:rsid w:val="002539EA"/>
    <w:rsid w:val="0026295E"/>
    <w:rsid w:val="002654B3"/>
    <w:rsid w:val="00265B54"/>
    <w:rsid w:val="00266449"/>
    <w:rsid w:val="00267C70"/>
    <w:rsid w:val="00270ECA"/>
    <w:rsid w:val="00273006"/>
    <w:rsid w:val="002730E9"/>
    <w:rsid w:val="00273B21"/>
    <w:rsid w:val="00274702"/>
    <w:rsid w:val="00275253"/>
    <w:rsid w:val="00277B24"/>
    <w:rsid w:val="00281A5B"/>
    <w:rsid w:val="00282552"/>
    <w:rsid w:val="0028266F"/>
    <w:rsid w:val="00283B4B"/>
    <w:rsid w:val="00286A43"/>
    <w:rsid w:val="00291502"/>
    <w:rsid w:val="00297037"/>
    <w:rsid w:val="00297363"/>
    <w:rsid w:val="002A0789"/>
    <w:rsid w:val="002A27E9"/>
    <w:rsid w:val="002A35E1"/>
    <w:rsid w:val="002A5C58"/>
    <w:rsid w:val="002B253C"/>
    <w:rsid w:val="002B2984"/>
    <w:rsid w:val="002B39C8"/>
    <w:rsid w:val="002B3A99"/>
    <w:rsid w:val="002B516F"/>
    <w:rsid w:val="002C1328"/>
    <w:rsid w:val="002C2046"/>
    <w:rsid w:val="002C23D0"/>
    <w:rsid w:val="002C2C57"/>
    <w:rsid w:val="002C36BC"/>
    <w:rsid w:val="002C6C44"/>
    <w:rsid w:val="002D0186"/>
    <w:rsid w:val="002D01CE"/>
    <w:rsid w:val="002D06ED"/>
    <w:rsid w:val="002D2471"/>
    <w:rsid w:val="002D2FEF"/>
    <w:rsid w:val="002D548D"/>
    <w:rsid w:val="002E01C8"/>
    <w:rsid w:val="002E130D"/>
    <w:rsid w:val="002E3328"/>
    <w:rsid w:val="002E5539"/>
    <w:rsid w:val="002E7402"/>
    <w:rsid w:val="002E7A66"/>
    <w:rsid w:val="002F47F8"/>
    <w:rsid w:val="003016F0"/>
    <w:rsid w:val="003017FC"/>
    <w:rsid w:val="00303A0E"/>
    <w:rsid w:val="003144BF"/>
    <w:rsid w:val="00317BB6"/>
    <w:rsid w:val="00324506"/>
    <w:rsid w:val="00324C0E"/>
    <w:rsid w:val="0032530F"/>
    <w:rsid w:val="00325A6B"/>
    <w:rsid w:val="0032635E"/>
    <w:rsid w:val="0033090B"/>
    <w:rsid w:val="00330E7B"/>
    <w:rsid w:val="003312DB"/>
    <w:rsid w:val="00333D3B"/>
    <w:rsid w:val="00342239"/>
    <w:rsid w:val="00342276"/>
    <w:rsid w:val="0034277D"/>
    <w:rsid w:val="00347A6E"/>
    <w:rsid w:val="00354850"/>
    <w:rsid w:val="00355A7F"/>
    <w:rsid w:val="003573EC"/>
    <w:rsid w:val="003630C8"/>
    <w:rsid w:val="003630E6"/>
    <w:rsid w:val="00363F93"/>
    <w:rsid w:val="00367392"/>
    <w:rsid w:val="00370198"/>
    <w:rsid w:val="003725AB"/>
    <w:rsid w:val="00372B3F"/>
    <w:rsid w:val="00375478"/>
    <w:rsid w:val="00375DED"/>
    <w:rsid w:val="00377963"/>
    <w:rsid w:val="00380DD5"/>
    <w:rsid w:val="003815DD"/>
    <w:rsid w:val="003834BA"/>
    <w:rsid w:val="00391A8D"/>
    <w:rsid w:val="00393333"/>
    <w:rsid w:val="003A02A6"/>
    <w:rsid w:val="003A6040"/>
    <w:rsid w:val="003A6753"/>
    <w:rsid w:val="003B0505"/>
    <w:rsid w:val="003B16FC"/>
    <w:rsid w:val="003B1D2D"/>
    <w:rsid w:val="003B38F7"/>
    <w:rsid w:val="003B5256"/>
    <w:rsid w:val="003B5859"/>
    <w:rsid w:val="003C1011"/>
    <w:rsid w:val="003C125B"/>
    <w:rsid w:val="003C1ADD"/>
    <w:rsid w:val="003C2475"/>
    <w:rsid w:val="003C4A97"/>
    <w:rsid w:val="003C6EAA"/>
    <w:rsid w:val="003D519D"/>
    <w:rsid w:val="003E0F08"/>
    <w:rsid w:val="003E119B"/>
    <w:rsid w:val="003E13EE"/>
    <w:rsid w:val="003E1413"/>
    <w:rsid w:val="003E2460"/>
    <w:rsid w:val="003E2B41"/>
    <w:rsid w:val="003E404E"/>
    <w:rsid w:val="003F3479"/>
    <w:rsid w:val="003F7CEC"/>
    <w:rsid w:val="004032AF"/>
    <w:rsid w:val="00403D8E"/>
    <w:rsid w:val="00406696"/>
    <w:rsid w:val="00410904"/>
    <w:rsid w:val="0041214C"/>
    <w:rsid w:val="0041216C"/>
    <w:rsid w:val="00415FAC"/>
    <w:rsid w:val="0041638B"/>
    <w:rsid w:val="004220BB"/>
    <w:rsid w:val="00424B41"/>
    <w:rsid w:val="00424F79"/>
    <w:rsid w:val="00433827"/>
    <w:rsid w:val="00435CE1"/>
    <w:rsid w:val="00442157"/>
    <w:rsid w:val="00442AAE"/>
    <w:rsid w:val="00446A6F"/>
    <w:rsid w:val="004478B0"/>
    <w:rsid w:val="004540B4"/>
    <w:rsid w:val="00454C2F"/>
    <w:rsid w:val="00455423"/>
    <w:rsid w:val="00456DB4"/>
    <w:rsid w:val="00456E2F"/>
    <w:rsid w:val="0045792C"/>
    <w:rsid w:val="00457B50"/>
    <w:rsid w:val="00460EB5"/>
    <w:rsid w:val="0046255C"/>
    <w:rsid w:val="00467951"/>
    <w:rsid w:val="00467CA1"/>
    <w:rsid w:val="004702E7"/>
    <w:rsid w:val="00473B37"/>
    <w:rsid w:val="00477772"/>
    <w:rsid w:val="00483D27"/>
    <w:rsid w:val="00485889"/>
    <w:rsid w:val="00486F4F"/>
    <w:rsid w:val="00491F0F"/>
    <w:rsid w:val="004943FB"/>
    <w:rsid w:val="00494667"/>
    <w:rsid w:val="00494745"/>
    <w:rsid w:val="004976B7"/>
    <w:rsid w:val="004A02BE"/>
    <w:rsid w:val="004A0366"/>
    <w:rsid w:val="004A0847"/>
    <w:rsid w:val="004A158F"/>
    <w:rsid w:val="004A17F5"/>
    <w:rsid w:val="004A1A01"/>
    <w:rsid w:val="004A2FD1"/>
    <w:rsid w:val="004A390F"/>
    <w:rsid w:val="004A695E"/>
    <w:rsid w:val="004A6C5E"/>
    <w:rsid w:val="004B380D"/>
    <w:rsid w:val="004B6628"/>
    <w:rsid w:val="004C0ACB"/>
    <w:rsid w:val="004C2CC7"/>
    <w:rsid w:val="004C5BCB"/>
    <w:rsid w:val="004C6A9B"/>
    <w:rsid w:val="004C7434"/>
    <w:rsid w:val="004C7EF4"/>
    <w:rsid w:val="004D289A"/>
    <w:rsid w:val="004D28EE"/>
    <w:rsid w:val="004D29E8"/>
    <w:rsid w:val="004D3FCF"/>
    <w:rsid w:val="004D5871"/>
    <w:rsid w:val="004D775F"/>
    <w:rsid w:val="004E09C6"/>
    <w:rsid w:val="004F303C"/>
    <w:rsid w:val="004F529F"/>
    <w:rsid w:val="004F79A2"/>
    <w:rsid w:val="005016CE"/>
    <w:rsid w:val="00502F7C"/>
    <w:rsid w:val="00505CB0"/>
    <w:rsid w:val="005119F3"/>
    <w:rsid w:val="005148C1"/>
    <w:rsid w:val="00516951"/>
    <w:rsid w:val="00520B05"/>
    <w:rsid w:val="00521192"/>
    <w:rsid w:val="00521779"/>
    <w:rsid w:val="00521842"/>
    <w:rsid w:val="00521F5D"/>
    <w:rsid w:val="00523ED2"/>
    <w:rsid w:val="005361AC"/>
    <w:rsid w:val="00536330"/>
    <w:rsid w:val="00541D4C"/>
    <w:rsid w:val="005421BE"/>
    <w:rsid w:val="00542A87"/>
    <w:rsid w:val="00544EF4"/>
    <w:rsid w:val="005461BA"/>
    <w:rsid w:val="00552044"/>
    <w:rsid w:val="005525C5"/>
    <w:rsid w:val="00554B75"/>
    <w:rsid w:val="0055564A"/>
    <w:rsid w:val="00556C50"/>
    <w:rsid w:val="005628C3"/>
    <w:rsid w:val="00564506"/>
    <w:rsid w:val="00565F15"/>
    <w:rsid w:val="0056741E"/>
    <w:rsid w:val="00567D04"/>
    <w:rsid w:val="0057008A"/>
    <w:rsid w:val="00571EE0"/>
    <w:rsid w:val="005728DF"/>
    <w:rsid w:val="00577220"/>
    <w:rsid w:val="0058248A"/>
    <w:rsid w:val="00583F9C"/>
    <w:rsid w:val="005840BA"/>
    <w:rsid w:val="005857D0"/>
    <w:rsid w:val="005876EB"/>
    <w:rsid w:val="00587CD0"/>
    <w:rsid w:val="00590F7F"/>
    <w:rsid w:val="00592FF8"/>
    <w:rsid w:val="00595EF7"/>
    <w:rsid w:val="005960DD"/>
    <w:rsid w:val="00597FE2"/>
    <w:rsid w:val="005A43DC"/>
    <w:rsid w:val="005A62D5"/>
    <w:rsid w:val="005A6602"/>
    <w:rsid w:val="005B4A33"/>
    <w:rsid w:val="005B4BD3"/>
    <w:rsid w:val="005C1A2B"/>
    <w:rsid w:val="005C7E47"/>
    <w:rsid w:val="005D26C2"/>
    <w:rsid w:val="005D5CF9"/>
    <w:rsid w:val="005D6FF0"/>
    <w:rsid w:val="005D703A"/>
    <w:rsid w:val="005E144D"/>
    <w:rsid w:val="005E21CD"/>
    <w:rsid w:val="005E2671"/>
    <w:rsid w:val="005E2866"/>
    <w:rsid w:val="005F0A9C"/>
    <w:rsid w:val="005F1386"/>
    <w:rsid w:val="005F328A"/>
    <w:rsid w:val="005F33F5"/>
    <w:rsid w:val="005F4598"/>
    <w:rsid w:val="006009E7"/>
    <w:rsid w:val="0060348C"/>
    <w:rsid w:val="00604114"/>
    <w:rsid w:val="0060669B"/>
    <w:rsid w:val="00606FA1"/>
    <w:rsid w:val="00613314"/>
    <w:rsid w:val="00616BA7"/>
    <w:rsid w:val="00623256"/>
    <w:rsid w:val="00625F83"/>
    <w:rsid w:val="006266CA"/>
    <w:rsid w:val="00626844"/>
    <w:rsid w:val="006305A4"/>
    <w:rsid w:val="00632BBF"/>
    <w:rsid w:val="00633209"/>
    <w:rsid w:val="006349CD"/>
    <w:rsid w:val="0064002A"/>
    <w:rsid w:val="006417E6"/>
    <w:rsid w:val="0064195C"/>
    <w:rsid w:val="00642712"/>
    <w:rsid w:val="006435D1"/>
    <w:rsid w:val="00643617"/>
    <w:rsid w:val="00644252"/>
    <w:rsid w:val="00644488"/>
    <w:rsid w:val="0064719B"/>
    <w:rsid w:val="0065191A"/>
    <w:rsid w:val="00653F8F"/>
    <w:rsid w:val="00654ABB"/>
    <w:rsid w:val="006556BD"/>
    <w:rsid w:val="006558A0"/>
    <w:rsid w:val="00657353"/>
    <w:rsid w:val="00657662"/>
    <w:rsid w:val="00664461"/>
    <w:rsid w:val="00666042"/>
    <w:rsid w:val="0066624A"/>
    <w:rsid w:val="006665DB"/>
    <w:rsid w:val="0067113C"/>
    <w:rsid w:val="00672E05"/>
    <w:rsid w:val="006734AC"/>
    <w:rsid w:val="006748FD"/>
    <w:rsid w:val="0067494A"/>
    <w:rsid w:val="00674E3F"/>
    <w:rsid w:val="0067555B"/>
    <w:rsid w:val="006762EB"/>
    <w:rsid w:val="006809B4"/>
    <w:rsid w:val="00680D90"/>
    <w:rsid w:val="00684B41"/>
    <w:rsid w:val="00684F77"/>
    <w:rsid w:val="006904EF"/>
    <w:rsid w:val="00691D6A"/>
    <w:rsid w:val="00691E37"/>
    <w:rsid w:val="006A4185"/>
    <w:rsid w:val="006B1772"/>
    <w:rsid w:val="006B1FCB"/>
    <w:rsid w:val="006B2348"/>
    <w:rsid w:val="006B3E2F"/>
    <w:rsid w:val="006B4264"/>
    <w:rsid w:val="006B54DA"/>
    <w:rsid w:val="006B79C3"/>
    <w:rsid w:val="006C0316"/>
    <w:rsid w:val="006C17E3"/>
    <w:rsid w:val="006C427A"/>
    <w:rsid w:val="006C4308"/>
    <w:rsid w:val="006C52A6"/>
    <w:rsid w:val="006D0291"/>
    <w:rsid w:val="006D1A7F"/>
    <w:rsid w:val="006D212E"/>
    <w:rsid w:val="006D59BD"/>
    <w:rsid w:val="006D7B02"/>
    <w:rsid w:val="006E1753"/>
    <w:rsid w:val="006E1C84"/>
    <w:rsid w:val="006E3935"/>
    <w:rsid w:val="006E672E"/>
    <w:rsid w:val="006E7406"/>
    <w:rsid w:val="006F3E3B"/>
    <w:rsid w:val="006F5519"/>
    <w:rsid w:val="006F7DD3"/>
    <w:rsid w:val="007001D3"/>
    <w:rsid w:val="007018EF"/>
    <w:rsid w:val="00701B86"/>
    <w:rsid w:val="00702BC0"/>
    <w:rsid w:val="00711FF6"/>
    <w:rsid w:val="00714997"/>
    <w:rsid w:val="007150A0"/>
    <w:rsid w:val="007172A4"/>
    <w:rsid w:val="007201E4"/>
    <w:rsid w:val="00722D85"/>
    <w:rsid w:val="00724B09"/>
    <w:rsid w:val="00726282"/>
    <w:rsid w:val="00732ADF"/>
    <w:rsid w:val="0073511B"/>
    <w:rsid w:val="007405B2"/>
    <w:rsid w:val="00741E53"/>
    <w:rsid w:val="00743D02"/>
    <w:rsid w:val="007455D7"/>
    <w:rsid w:val="00746108"/>
    <w:rsid w:val="00746FE1"/>
    <w:rsid w:val="00750130"/>
    <w:rsid w:val="00750E00"/>
    <w:rsid w:val="00754001"/>
    <w:rsid w:val="00763AA6"/>
    <w:rsid w:val="00764602"/>
    <w:rsid w:val="00764DA6"/>
    <w:rsid w:val="00764E71"/>
    <w:rsid w:val="00767AA1"/>
    <w:rsid w:val="007767D5"/>
    <w:rsid w:val="00776E26"/>
    <w:rsid w:val="00777B86"/>
    <w:rsid w:val="007806FC"/>
    <w:rsid w:val="00785506"/>
    <w:rsid w:val="00785991"/>
    <w:rsid w:val="00790B00"/>
    <w:rsid w:val="00794B3B"/>
    <w:rsid w:val="0079518B"/>
    <w:rsid w:val="007958AF"/>
    <w:rsid w:val="00795BB1"/>
    <w:rsid w:val="0079687D"/>
    <w:rsid w:val="007A32ED"/>
    <w:rsid w:val="007A4A8B"/>
    <w:rsid w:val="007A5DEA"/>
    <w:rsid w:val="007A7BC4"/>
    <w:rsid w:val="007A7E4B"/>
    <w:rsid w:val="007B3CA5"/>
    <w:rsid w:val="007B75B2"/>
    <w:rsid w:val="007C08D7"/>
    <w:rsid w:val="007C1A33"/>
    <w:rsid w:val="007C3A22"/>
    <w:rsid w:val="007C4611"/>
    <w:rsid w:val="007D0CDF"/>
    <w:rsid w:val="007D3687"/>
    <w:rsid w:val="007D6857"/>
    <w:rsid w:val="007E0BA4"/>
    <w:rsid w:val="007E1DEF"/>
    <w:rsid w:val="007E4F63"/>
    <w:rsid w:val="007E688A"/>
    <w:rsid w:val="007F3B78"/>
    <w:rsid w:val="007F599A"/>
    <w:rsid w:val="007F6855"/>
    <w:rsid w:val="007F7AC6"/>
    <w:rsid w:val="00800388"/>
    <w:rsid w:val="0080040D"/>
    <w:rsid w:val="00802464"/>
    <w:rsid w:val="00802D90"/>
    <w:rsid w:val="00816B54"/>
    <w:rsid w:val="00817FBD"/>
    <w:rsid w:val="00821CBF"/>
    <w:rsid w:val="00822908"/>
    <w:rsid w:val="00825A74"/>
    <w:rsid w:val="00826CC9"/>
    <w:rsid w:val="00830C87"/>
    <w:rsid w:val="0083133B"/>
    <w:rsid w:val="0083568A"/>
    <w:rsid w:val="00842450"/>
    <w:rsid w:val="008436D6"/>
    <w:rsid w:val="008440F8"/>
    <w:rsid w:val="00846DA8"/>
    <w:rsid w:val="00850279"/>
    <w:rsid w:val="00853E38"/>
    <w:rsid w:val="008570AB"/>
    <w:rsid w:val="00860B91"/>
    <w:rsid w:val="00860F49"/>
    <w:rsid w:val="00861C96"/>
    <w:rsid w:val="008635B9"/>
    <w:rsid w:val="008641E9"/>
    <w:rsid w:val="00867C92"/>
    <w:rsid w:val="008702D9"/>
    <w:rsid w:val="008716B7"/>
    <w:rsid w:val="00871E7E"/>
    <w:rsid w:val="008739C2"/>
    <w:rsid w:val="00874428"/>
    <w:rsid w:val="00876174"/>
    <w:rsid w:val="00881F7D"/>
    <w:rsid w:val="00884691"/>
    <w:rsid w:val="00886194"/>
    <w:rsid w:val="008866B9"/>
    <w:rsid w:val="0088724A"/>
    <w:rsid w:val="00892EED"/>
    <w:rsid w:val="008964D2"/>
    <w:rsid w:val="008970CE"/>
    <w:rsid w:val="008A08B9"/>
    <w:rsid w:val="008A1676"/>
    <w:rsid w:val="008A4B97"/>
    <w:rsid w:val="008A5A8B"/>
    <w:rsid w:val="008B1FEC"/>
    <w:rsid w:val="008C106E"/>
    <w:rsid w:val="008D160A"/>
    <w:rsid w:val="008F11B3"/>
    <w:rsid w:val="008F19E8"/>
    <w:rsid w:val="008F1E9A"/>
    <w:rsid w:val="008F218F"/>
    <w:rsid w:val="008F5812"/>
    <w:rsid w:val="009005BF"/>
    <w:rsid w:val="00902298"/>
    <w:rsid w:val="00902A6D"/>
    <w:rsid w:val="009041C8"/>
    <w:rsid w:val="009062E4"/>
    <w:rsid w:val="00913209"/>
    <w:rsid w:val="00917C39"/>
    <w:rsid w:val="00920071"/>
    <w:rsid w:val="009308BF"/>
    <w:rsid w:val="009310B7"/>
    <w:rsid w:val="00935DE9"/>
    <w:rsid w:val="00946546"/>
    <w:rsid w:val="009473AF"/>
    <w:rsid w:val="009474B2"/>
    <w:rsid w:val="00953476"/>
    <w:rsid w:val="0095693B"/>
    <w:rsid w:val="0096030E"/>
    <w:rsid w:val="009613D8"/>
    <w:rsid w:val="00961D20"/>
    <w:rsid w:val="0096544B"/>
    <w:rsid w:val="00965FDD"/>
    <w:rsid w:val="0097122E"/>
    <w:rsid w:val="00974B2A"/>
    <w:rsid w:val="00974D91"/>
    <w:rsid w:val="00974FCB"/>
    <w:rsid w:val="00977C09"/>
    <w:rsid w:val="0098139C"/>
    <w:rsid w:val="00982A48"/>
    <w:rsid w:val="0099212C"/>
    <w:rsid w:val="00992664"/>
    <w:rsid w:val="00992FB2"/>
    <w:rsid w:val="00993852"/>
    <w:rsid w:val="009942C8"/>
    <w:rsid w:val="009957A9"/>
    <w:rsid w:val="009962C1"/>
    <w:rsid w:val="00996984"/>
    <w:rsid w:val="00997951"/>
    <w:rsid w:val="009A1D20"/>
    <w:rsid w:val="009A3A3D"/>
    <w:rsid w:val="009A4895"/>
    <w:rsid w:val="009A548D"/>
    <w:rsid w:val="009A7AB8"/>
    <w:rsid w:val="009B53A4"/>
    <w:rsid w:val="009B6727"/>
    <w:rsid w:val="009B68AD"/>
    <w:rsid w:val="009B757B"/>
    <w:rsid w:val="009D189E"/>
    <w:rsid w:val="009D1A70"/>
    <w:rsid w:val="009D1B2B"/>
    <w:rsid w:val="009E14B7"/>
    <w:rsid w:val="009E1967"/>
    <w:rsid w:val="009E45F0"/>
    <w:rsid w:val="009E4B03"/>
    <w:rsid w:val="009E5B30"/>
    <w:rsid w:val="009F5B99"/>
    <w:rsid w:val="00A02C4E"/>
    <w:rsid w:val="00A04FBA"/>
    <w:rsid w:val="00A0661D"/>
    <w:rsid w:val="00A0692D"/>
    <w:rsid w:val="00A14D86"/>
    <w:rsid w:val="00A24FD8"/>
    <w:rsid w:val="00A25305"/>
    <w:rsid w:val="00A25CB9"/>
    <w:rsid w:val="00A276EC"/>
    <w:rsid w:val="00A324B8"/>
    <w:rsid w:val="00A329D2"/>
    <w:rsid w:val="00A32FB5"/>
    <w:rsid w:val="00A378F7"/>
    <w:rsid w:val="00A400B0"/>
    <w:rsid w:val="00A413A0"/>
    <w:rsid w:val="00A417BF"/>
    <w:rsid w:val="00A478C5"/>
    <w:rsid w:val="00A50652"/>
    <w:rsid w:val="00A51AAA"/>
    <w:rsid w:val="00A551F7"/>
    <w:rsid w:val="00A56D8C"/>
    <w:rsid w:val="00A57483"/>
    <w:rsid w:val="00A57545"/>
    <w:rsid w:val="00A602F8"/>
    <w:rsid w:val="00A611C3"/>
    <w:rsid w:val="00A62DF9"/>
    <w:rsid w:val="00A66D90"/>
    <w:rsid w:val="00A67B5A"/>
    <w:rsid w:val="00A70567"/>
    <w:rsid w:val="00A70AE0"/>
    <w:rsid w:val="00A7224C"/>
    <w:rsid w:val="00A72E8A"/>
    <w:rsid w:val="00A73A26"/>
    <w:rsid w:val="00A76CD4"/>
    <w:rsid w:val="00A80CEC"/>
    <w:rsid w:val="00A823F9"/>
    <w:rsid w:val="00A84AED"/>
    <w:rsid w:val="00A84FF3"/>
    <w:rsid w:val="00A86507"/>
    <w:rsid w:val="00A869E5"/>
    <w:rsid w:val="00A87210"/>
    <w:rsid w:val="00A87772"/>
    <w:rsid w:val="00A92866"/>
    <w:rsid w:val="00A97469"/>
    <w:rsid w:val="00A97C41"/>
    <w:rsid w:val="00AA012A"/>
    <w:rsid w:val="00AA0731"/>
    <w:rsid w:val="00AA68EF"/>
    <w:rsid w:val="00AA68FC"/>
    <w:rsid w:val="00AA7951"/>
    <w:rsid w:val="00AB2892"/>
    <w:rsid w:val="00AB4F00"/>
    <w:rsid w:val="00AB7D50"/>
    <w:rsid w:val="00AC2C93"/>
    <w:rsid w:val="00AC465A"/>
    <w:rsid w:val="00AD2E49"/>
    <w:rsid w:val="00AD4BFE"/>
    <w:rsid w:val="00AD5F8C"/>
    <w:rsid w:val="00AE1405"/>
    <w:rsid w:val="00AE34A2"/>
    <w:rsid w:val="00AE35E1"/>
    <w:rsid w:val="00AE3D76"/>
    <w:rsid w:val="00AE632F"/>
    <w:rsid w:val="00AE63E7"/>
    <w:rsid w:val="00AF04CC"/>
    <w:rsid w:val="00AF40AF"/>
    <w:rsid w:val="00AF5FC9"/>
    <w:rsid w:val="00AF6181"/>
    <w:rsid w:val="00B035F9"/>
    <w:rsid w:val="00B03956"/>
    <w:rsid w:val="00B03A4C"/>
    <w:rsid w:val="00B04460"/>
    <w:rsid w:val="00B046F6"/>
    <w:rsid w:val="00B0690C"/>
    <w:rsid w:val="00B1312D"/>
    <w:rsid w:val="00B14005"/>
    <w:rsid w:val="00B14218"/>
    <w:rsid w:val="00B142DB"/>
    <w:rsid w:val="00B14ED7"/>
    <w:rsid w:val="00B2000D"/>
    <w:rsid w:val="00B2234B"/>
    <w:rsid w:val="00B236A4"/>
    <w:rsid w:val="00B277D5"/>
    <w:rsid w:val="00B320F5"/>
    <w:rsid w:val="00B32F09"/>
    <w:rsid w:val="00B35915"/>
    <w:rsid w:val="00B365FE"/>
    <w:rsid w:val="00B367B5"/>
    <w:rsid w:val="00B40F51"/>
    <w:rsid w:val="00B41122"/>
    <w:rsid w:val="00B4161B"/>
    <w:rsid w:val="00B42E79"/>
    <w:rsid w:val="00B43F31"/>
    <w:rsid w:val="00B50484"/>
    <w:rsid w:val="00B5271C"/>
    <w:rsid w:val="00B531E3"/>
    <w:rsid w:val="00B55674"/>
    <w:rsid w:val="00B56E01"/>
    <w:rsid w:val="00B60257"/>
    <w:rsid w:val="00B61AA0"/>
    <w:rsid w:val="00B6339F"/>
    <w:rsid w:val="00B63772"/>
    <w:rsid w:val="00B63D5E"/>
    <w:rsid w:val="00B64BB3"/>
    <w:rsid w:val="00B6514B"/>
    <w:rsid w:val="00B66E40"/>
    <w:rsid w:val="00B704AC"/>
    <w:rsid w:val="00B71C08"/>
    <w:rsid w:val="00B72440"/>
    <w:rsid w:val="00B7254B"/>
    <w:rsid w:val="00B75CBD"/>
    <w:rsid w:val="00B7608C"/>
    <w:rsid w:val="00B80E83"/>
    <w:rsid w:val="00B84E9C"/>
    <w:rsid w:val="00B85C9B"/>
    <w:rsid w:val="00B933C7"/>
    <w:rsid w:val="00B945DC"/>
    <w:rsid w:val="00B95519"/>
    <w:rsid w:val="00B9602C"/>
    <w:rsid w:val="00B96032"/>
    <w:rsid w:val="00B96D15"/>
    <w:rsid w:val="00BA20E5"/>
    <w:rsid w:val="00BA3A27"/>
    <w:rsid w:val="00BA4201"/>
    <w:rsid w:val="00BA7085"/>
    <w:rsid w:val="00BA762E"/>
    <w:rsid w:val="00BB1B77"/>
    <w:rsid w:val="00BB25BA"/>
    <w:rsid w:val="00BB279F"/>
    <w:rsid w:val="00BB3161"/>
    <w:rsid w:val="00BB398F"/>
    <w:rsid w:val="00BB3B0C"/>
    <w:rsid w:val="00BB6207"/>
    <w:rsid w:val="00BB6881"/>
    <w:rsid w:val="00BC40AD"/>
    <w:rsid w:val="00BD054B"/>
    <w:rsid w:val="00BD20BB"/>
    <w:rsid w:val="00BD21D1"/>
    <w:rsid w:val="00BD3961"/>
    <w:rsid w:val="00BE011A"/>
    <w:rsid w:val="00BE35DB"/>
    <w:rsid w:val="00BE64C6"/>
    <w:rsid w:val="00BE7B94"/>
    <w:rsid w:val="00BE7CCD"/>
    <w:rsid w:val="00BF2908"/>
    <w:rsid w:val="00C013E3"/>
    <w:rsid w:val="00C0348C"/>
    <w:rsid w:val="00C03895"/>
    <w:rsid w:val="00C113DA"/>
    <w:rsid w:val="00C130B5"/>
    <w:rsid w:val="00C16162"/>
    <w:rsid w:val="00C1734F"/>
    <w:rsid w:val="00C22520"/>
    <w:rsid w:val="00C228BD"/>
    <w:rsid w:val="00C23E50"/>
    <w:rsid w:val="00C24FB1"/>
    <w:rsid w:val="00C25611"/>
    <w:rsid w:val="00C25BE1"/>
    <w:rsid w:val="00C26EA4"/>
    <w:rsid w:val="00C31A3B"/>
    <w:rsid w:val="00C31C65"/>
    <w:rsid w:val="00C32126"/>
    <w:rsid w:val="00C34053"/>
    <w:rsid w:val="00C35619"/>
    <w:rsid w:val="00C4129D"/>
    <w:rsid w:val="00C41C32"/>
    <w:rsid w:val="00C4286C"/>
    <w:rsid w:val="00C42E83"/>
    <w:rsid w:val="00C437EC"/>
    <w:rsid w:val="00C54CF3"/>
    <w:rsid w:val="00C55B79"/>
    <w:rsid w:val="00C55E42"/>
    <w:rsid w:val="00C564F4"/>
    <w:rsid w:val="00C60B90"/>
    <w:rsid w:val="00C61CCF"/>
    <w:rsid w:val="00C67C99"/>
    <w:rsid w:val="00C67DA3"/>
    <w:rsid w:val="00C70736"/>
    <w:rsid w:val="00C7274F"/>
    <w:rsid w:val="00C72882"/>
    <w:rsid w:val="00C733F6"/>
    <w:rsid w:val="00C73646"/>
    <w:rsid w:val="00C80C72"/>
    <w:rsid w:val="00C849E4"/>
    <w:rsid w:val="00C84EB6"/>
    <w:rsid w:val="00C94391"/>
    <w:rsid w:val="00C96196"/>
    <w:rsid w:val="00CA0931"/>
    <w:rsid w:val="00CA1085"/>
    <w:rsid w:val="00CA3A51"/>
    <w:rsid w:val="00CA4536"/>
    <w:rsid w:val="00CA6764"/>
    <w:rsid w:val="00CA67FF"/>
    <w:rsid w:val="00CA69B3"/>
    <w:rsid w:val="00CB0ABB"/>
    <w:rsid w:val="00CB3959"/>
    <w:rsid w:val="00CB5AEB"/>
    <w:rsid w:val="00CB7650"/>
    <w:rsid w:val="00CC024C"/>
    <w:rsid w:val="00CC024E"/>
    <w:rsid w:val="00CC0DFD"/>
    <w:rsid w:val="00CC2394"/>
    <w:rsid w:val="00CC4580"/>
    <w:rsid w:val="00CC4788"/>
    <w:rsid w:val="00CC4FF7"/>
    <w:rsid w:val="00CC5993"/>
    <w:rsid w:val="00CC60BE"/>
    <w:rsid w:val="00CC7972"/>
    <w:rsid w:val="00CD1828"/>
    <w:rsid w:val="00CD6D1A"/>
    <w:rsid w:val="00CE046F"/>
    <w:rsid w:val="00CE0A24"/>
    <w:rsid w:val="00CE0A62"/>
    <w:rsid w:val="00CE4FB4"/>
    <w:rsid w:val="00CF1903"/>
    <w:rsid w:val="00CF23AC"/>
    <w:rsid w:val="00CF6D3C"/>
    <w:rsid w:val="00D026F2"/>
    <w:rsid w:val="00D04157"/>
    <w:rsid w:val="00D06226"/>
    <w:rsid w:val="00D11380"/>
    <w:rsid w:val="00D1193C"/>
    <w:rsid w:val="00D11AE1"/>
    <w:rsid w:val="00D1220E"/>
    <w:rsid w:val="00D12A4B"/>
    <w:rsid w:val="00D15DF7"/>
    <w:rsid w:val="00D16232"/>
    <w:rsid w:val="00D174DE"/>
    <w:rsid w:val="00D17F94"/>
    <w:rsid w:val="00D204DB"/>
    <w:rsid w:val="00D2202A"/>
    <w:rsid w:val="00D2371B"/>
    <w:rsid w:val="00D23B51"/>
    <w:rsid w:val="00D23EB6"/>
    <w:rsid w:val="00D245A1"/>
    <w:rsid w:val="00D24C4D"/>
    <w:rsid w:val="00D25B1D"/>
    <w:rsid w:val="00D303EE"/>
    <w:rsid w:val="00D31AF0"/>
    <w:rsid w:val="00D4092A"/>
    <w:rsid w:val="00D41BA7"/>
    <w:rsid w:val="00D4377A"/>
    <w:rsid w:val="00D44E25"/>
    <w:rsid w:val="00D4500B"/>
    <w:rsid w:val="00D5117E"/>
    <w:rsid w:val="00D53484"/>
    <w:rsid w:val="00D5572B"/>
    <w:rsid w:val="00D648AE"/>
    <w:rsid w:val="00D66981"/>
    <w:rsid w:val="00D672DD"/>
    <w:rsid w:val="00D67ECB"/>
    <w:rsid w:val="00D70E5D"/>
    <w:rsid w:val="00D77705"/>
    <w:rsid w:val="00D84098"/>
    <w:rsid w:val="00D857A8"/>
    <w:rsid w:val="00D867AA"/>
    <w:rsid w:val="00D869E7"/>
    <w:rsid w:val="00D90B5E"/>
    <w:rsid w:val="00D919B9"/>
    <w:rsid w:val="00D953CF"/>
    <w:rsid w:val="00D968FC"/>
    <w:rsid w:val="00D97B6A"/>
    <w:rsid w:val="00DA14CE"/>
    <w:rsid w:val="00DA280B"/>
    <w:rsid w:val="00DA55EC"/>
    <w:rsid w:val="00DB2919"/>
    <w:rsid w:val="00DB2D06"/>
    <w:rsid w:val="00DB3EC4"/>
    <w:rsid w:val="00DC1D53"/>
    <w:rsid w:val="00DD04A5"/>
    <w:rsid w:val="00DD4F51"/>
    <w:rsid w:val="00DD58DC"/>
    <w:rsid w:val="00DD772B"/>
    <w:rsid w:val="00DF200A"/>
    <w:rsid w:val="00DF69C5"/>
    <w:rsid w:val="00DF7BDD"/>
    <w:rsid w:val="00E0070A"/>
    <w:rsid w:val="00E042B8"/>
    <w:rsid w:val="00E064C3"/>
    <w:rsid w:val="00E06C5D"/>
    <w:rsid w:val="00E11406"/>
    <w:rsid w:val="00E123E2"/>
    <w:rsid w:val="00E143FA"/>
    <w:rsid w:val="00E2085B"/>
    <w:rsid w:val="00E21F21"/>
    <w:rsid w:val="00E23664"/>
    <w:rsid w:val="00E24524"/>
    <w:rsid w:val="00E25A59"/>
    <w:rsid w:val="00E302D7"/>
    <w:rsid w:val="00E3064A"/>
    <w:rsid w:val="00E30BCB"/>
    <w:rsid w:val="00E31A34"/>
    <w:rsid w:val="00E32A2B"/>
    <w:rsid w:val="00E32C64"/>
    <w:rsid w:val="00E347B4"/>
    <w:rsid w:val="00E37E91"/>
    <w:rsid w:val="00E402C6"/>
    <w:rsid w:val="00E446D0"/>
    <w:rsid w:val="00E44F0C"/>
    <w:rsid w:val="00E45D21"/>
    <w:rsid w:val="00E46350"/>
    <w:rsid w:val="00E4646B"/>
    <w:rsid w:val="00E51BB3"/>
    <w:rsid w:val="00E5791A"/>
    <w:rsid w:val="00E62172"/>
    <w:rsid w:val="00E6283B"/>
    <w:rsid w:val="00E6496E"/>
    <w:rsid w:val="00E65ABE"/>
    <w:rsid w:val="00E679B4"/>
    <w:rsid w:val="00E7328B"/>
    <w:rsid w:val="00E7385C"/>
    <w:rsid w:val="00E739E7"/>
    <w:rsid w:val="00E74799"/>
    <w:rsid w:val="00E77769"/>
    <w:rsid w:val="00E81A42"/>
    <w:rsid w:val="00E8750E"/>
    <w:rsid w:val="00E87B0E"/>
    <w:rsid w:val="00EA4A52"/>
    <w:rsid w:val="00EA4BD9"/>
    <w:rsid w:val="00EA5CFC"/>
    <w:rsid w:val="00EA5FA2"/>
    <w:rsid w:val="00EA62B3"/>
    <w:rsid w:val="00EB0650"/>
    <w:rsid w:val="00EB13CF"/>
    <w:rsid w:val="00EB33B7"/>
    <w:rsid w:val="00EB62F6"/>
    <w:rsid w:val="00EC1304"/>
    <w:rsid w:val="00EC2A51"/>
    <w:rsid w:val="00EC2CF1"/>
    <w:rsid w:val="00EC7AE7"/>
    <w:rsid w:val="00EE0242"/>
    <w:rsid w:val="00EE29E9"/>
    <w:rsid w:val="00EE50D9"/>
    <w:rsid w:val="00EF49E0"/>
    <w:rsid w:val="00F016D4"/>
    <w:rsid w:val="00F03205"/>
    <w:rsid w:val="00F04853"/>
    <w:rsid w:val="00F04DB1"/>
    <w:rsid w:val="00F06149"/>
    <w:rsid w:val="00F10CD2"/>
    <w:rsid w:val="00F143AA"/>
    <w:rsid w:val="00F24744"/>
    <w:rsid w:val="00F275D5"/>
    <w:rsid w:val="00F277AF"/>
    <w:rsid w:val="00F33E6E"/>
    <w:rsid w:val="00F351CF"/>
    <w:rsid w:val="00F36EFD"/>
    <w:rsid w:val="00F3744C"/>
    <w:rsid w:val="00F375D2"/>
    <w:rsid w:val="00F42B84"/>
    <w:rsid w:val="00F45D83"/>
    <w:rsid w:val="00F501A6"/>
    <w:rsid w:val="00F52624"/>
    <w:rsid w:val="00F5442F"/>
    <w:rsid w:val="00F57E93"/>
    <w:rsid w:val="00F60C8C"/>
    <w:rsid w:val="00F64777"/>
    <w:rsid w:val="00F67834"/>
    <w:rsid w:val="00F6796C"/>
    <w:rsid w:val="00F70ACF"/>
    <w:rsid w:val="00F73706"/>
    <w:rsid w:val="00F73B66"/>
    <w:rsid w:val="00F74338"/>
    <w:rsid w:val="00F744E6"/>
    <w:rsid w:val="00F76787"/>
    <w:rsid w:val="00F76D71"/>
    <w:rsid w:val="00F81B52"/>
    <w:rsid w:val="00F82083"/>
    <w:rsid w:val="00F8345F"/>
    <w:rsid w:val="00F8373A"/>
    <w:rsid w:val="00F837BD"/>
    <w:rsid w:val="00F867B8"/>
    <w:rsid w:val="00F868DC"/>
    <w:rsid w:val="00F92AC0"/>
    <w:rsid w:val="00F934D1"/>
    <w:rsid w:val="00F95A7B"/>
    <w:rsid w:val="00F9748E"/>
    <w:rsid w:val="00FA0AE1"/>
    <w:rsid w:val="00FA1EA3"/>
    <w:rsid w:val="00FB0D80"/>
    <w:rsid w:val="00FB22E6"/>
    <w:rsid w:val="00FB4037"/>
    <w:rsid w:val="00FB5E44"/>
    <w:rsid w:val="00FB62EF"/>
    <w:rsid w:val="00FC0664"/>
    <w:rsid w:val="00FD0749"/>
    <w:rsid w:val="00FD1813"/>
    <w:rsid w:val="00FD1FCD"/>
    <w:rsid w:val="00FD32B1"/>
    <w:rsid w:val="00FD49FF"/>
    <w:rsid w:val="00FD53A6"/>
    <w:rsid w:val="00FE3084"/>
    <w:rsid w:val="00FF0DA3"/>
    <w:rsid w:val="00FF1CD7"/>
    <w:rsid w:val="00FF4CC6"/>
    <w:rsid w:val="00FF57E3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5B307F44"/>
  <w15:chartTrackingRefBased/>
  <w15:docId w15:val="{6798854D-E967-4E72-A1B3-8FC26362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633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  <w:lang w:val="x-none" w:eastAsia="x-none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  <w:lang w:val="x-none" w:eastAsia="x-non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  <w:lang w:val="x-none" w:eastAsia="x-none"/>
    </w:rPr>
  </w:style>
  <w:style w:type="character" w:customStyle="1" w:styleId="TitoloCarattere">
    <w:name w:val="Titolo Carattere"/>
    <w:link w:val="Titolo"/>
    <w:rsid w:val="00D12A4B"/>
    <w:rPr>
      <w:b/>
      <w:bCs/>
      <w:sz w:val="28"/>
      <w:szCs w:val="24"/>
    </w:rPr>
  </w:style>
  <w:style w:type="character" w:styleId="Enfasicorsivo">
    <w:name w:val="Emphasis"/>
    <w:uiPriority w:val="20"/>
    <w:qFormat/>
    <w:rsid w:val="00D12A4B"/>
    <w:rPr>
      <w:i/>
      <w:iCs/>
    </w:rPr>
  </w:style>
  <w:style w:type="paragraph" w:customStyle="1" w:styleId="Grigliachiara-Colore31">
    <w:name w:val="Griglia chiara - Colore 31"/>
    <w:basedOn w:val="Normale"/>
    <w:uiPriority w:val="99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  <w:rPr>
      <w:lang w:val="x-none" w:eastAsia="x-none"/>
    </w:rPr>
  </w:style>
  <w:style w:type="character" w:customStyle="1" w:styleId="CorpotestoCarattere">
    <w:name w:val="Corpo testo Carattere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377963"/>
    <w:rPr>
      <w:b/>
      <w:bCs/>
    </w:rPr>
  </w:style>
  <w:style w:type="paragraph" w:customStyle="1" w:styleId="Elencochiaro-Colore31">
    <w:name w:val="Elenco chiaro - Colore 31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3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customStyle="1" w:styleId="Default">
    <w:name w:val="Default"/>
    <w:rsid w:val="002747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045BDA"/>
  </w:style>
  <w:style w:type="paragraph" w:styleId="NormaleWeb">
    <w:name w:val="Normal (Web)"/>
    <w:basedOn w:val="Normale"/>
    <w:uiPriority w:val="99"/>
    <w:unhideWhenUsed/>
    <w:rsid w:val="00CC4788"/>
    <w:pPr>
      <w:spacing w:before="100" w:beforeAutospacing="1" w:after="100" w:afterAutospacing="1"/>
    </w:pPr>
    <w:rPr>
      <w:lang w:val="en-US" w:eastAsia="en-US"/>
    </w:rPr>
  </w:style>
  <w:style w:type="paragraph" w:customStyle="1" w:styleId="Grigliamedia1-Colore21">
    <w:name w:val="Griglia media 1 - Colore 21"/>
    <w:basedOn w:val="Normale"/>
    <w:uiPriority w:val="99"/>
    <w:qFormat/>
    <w:rsid w:val="00521F5D"/>
    <w:pPr>
      <w:ind w:left="720"/>
      <w:contextualSpacing/>
    </w:pPr>
    <w:rPr>
      <w:rFonts w:ascii="Calibri" w:hAnsi="Calibri"/>
    </w:rPr>
  </w:style>
  <w:style w:type="paragraph" w:customStyle="1" w:styleId="Elencoacolori-Colore11">
    <w:name w:val="Elenco a colori - Colore 11"/>
    <w:basedOn w:val="Normale"/>
    <w:qFormat/>
    <w:rsid w:val="00E37E91"/>
    <w:pPr>
      <w:ind w:left="720"/>
      <w:contextualSpacing/>
    </w:pPr>
    <w:rPr>
      <w:rFonts w:ascii="Calibri" w:hAnsi="Calibri"/>
      <w:noProof/>
    </w:rPr>
  </w:style>
  <w:style w:type="paragraph" w:styleId="Paragrafoelenco">
    <w:name w:val="List Paragraph"/>
    <w:basedOn w:val="Normale"/>
    <w:uiPriority w:val="34"/>
    <w:qFormat/>
    <w:rsid w:val="00DD772B"/>
    <w:pPr>
      <w:ind w:left="720"/>
      <w:contextualSpacing/>
    </w:pPr>
    <w:rPr>
      <w:rFonts w:ascii="Calibri" w:hAnsi="Calibri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75DED"/>
  </w:style>
  <w:style w:type="character" w:customStyle="1" w:styleId="TestonotadichiusuraCarattere">
    <w:name w:val="Testo nota di chiusura Carattere"/>
    <w:link w:val="Testonotadichiusura"/>
    <w:uiPriority w:val="99"/>
    <w:semiHidden/>
    <w:rsid w:val="00375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24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9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3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7BAB8-AEE6-459B-8A6A-38D52CC6C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80B01-4556-443C-AEA5-2E9C79E1BA2F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4F550F50-ADE1-44E5-A25E-80D5C17D94BC}"/>
</file>

<file path=customXml/itemProps4.xml><?xml version="1.0" encoding="utf-8"?>
<ds:datastoreItem xmlns:ds="http://schemas.openxmlformats.org/officeDocument/2006/customXml" ds:itemID="{9AD87B7B-78D0-40BE-8E6B-319F5BF2D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6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taniaulzega</dc:creator>
  <cp:keywords/>
  <cp:lastModifiedBy>UDM</cp:lastModifiedBy>
  <cp:revision>124</cp:revision>
  <cp:lastPrinted>2016-07-28T08:24:00Z</cp:lastPrinted>
  <dcterms:created xsi:type="dcterms:W3CDTF">2022-10-03T11:12:00Z</dcterms:created>
  <dcterms:modified xsi:type="dcterms:W3CDTF">2023-03-16T23:40:00Z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